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C46" w:rsidRPr="00C11681" w:rsidRDefault="00C11681" w:rsidP="00700C91">
      <w:pPr>
        <w:pStyle w:val="KeinLeerraum"/>
        <w:jc w:val="both"/>
        <w:rPr>
          <w:sz w:val="20"/>
          <w:szCs w:val="20"/>
          <w:lang w:val="de-AT"/>
        </w:rPr>
      </w:pPr>
      <w:r w:rsidRPr="00C11681">
        <w:rPr>
          <w:sz w:val="20"/>
          <w:szCs w:val="20"/>
          <w:lang w:val="de-AT"/>
        </w:rPr>
        <w:t>1.</w:t>
      </w:r>
      <w:r w:rsidRPr="00C11681">
        <w:rPr>
          <w:sz w:val="20"/>
          <w:szCs w:val="20"/>
          <w:lang w:val="de-AT"/>
        </w:rPr>
        <w:tab/>
      </w:r>
      <w:r w:rsidR="00367C46" w:rsidRPr="00C11681">
        <w:rPr>
          <w:sz w:val="20"/>
          <w:szCs w:val="20"/>
          <w:lang w:val="de-AT"/>
        </w:rPr>
        <w:t>Gelt</w:t>
      </w:r>
      <w:bookmarkStart w:id="0" w:name="_GoBack"/>
      <w:bookmarkEnd w:id="0"/>
      <w:r w:rsidR="00367C46" w:rsidRPr="00C11681">
        <w:rPr>
          <w:sz w:val="20"/>
          <w:szCs w:val="20"/>
          <w:lang w:val="de-AT"/>
        </w:rPr>
        <w:t xml:space="preserve">ungsbereich  </w:t>
      </w:r>
    </w:p>
    <w:p w:rsidR="00367C46" w:rsidRPr="00C11681" w:rsidRDefault="00367C46" w:rsidP="00700C91">
      <w:pPr>
        <w:pStyle w:val="KeinLeerraum"/>
        <w:jc w:val="both"/>
        <w:rPr>
          <w:sz w:val="20"/>
          <w:szCs w:val="20"/>
          <w:lang w:val="de-AT"/>
        </w:rPr>
      </w:pPr>
      <w:r w:rsidRPr="00C11681">
        <w:rPr>
          <w:sz w:val="20"/>
          <w:szCs w:val="20"/>
          <w:lang w:val="de-AT"/>
        </w:rPr>
        <w:t xml:space="preserve">Diese allgemeinen Bedingungen gelten für die Lieferung von Waren und sinngemäß auch für die Erbringung von Leistungen.   </w:t>
      </w:r>
    </w:p>
    <w:p w:rsidR="00C11681" w:rsidRDefault="00C11681" w:rsidP="00700C91">
      <w:pPr>
        <w:pStyle w:val="KeinLeerraum"/>
        <w:jc w:val="both"/>
        <w:rPr>
          <w:sz w:val="20"/>
          <w:szCs w:val="20"/>
          <w:lang w:val="de-AT"/>
        </w:rPr>
      </w:pPr>
    </w:p>
    <w:p w:rsidR="00367C46" w:rsidRPr="00C11681" w:rsidRDefault="00367C46" w:rsidP="00700C91">
      <w:pPr>
        <w:pStyle w:val="KeinLeerraum"/>
        <w:jc w:val="both"/>
        <w:rPr>
          <w:sz w:val="20"/>
          <w:szCs w:val="20"/>
          <w:lang w:val="de-AT"/>
        </w:rPr>
      </w:pPr>
      <w:r w:rsidRPr="00C11681">
        <w:rPr>
          <w:sz w:val="20"/>
          <w:szCs w:val="20"/>
          <w:lang w:val="de-AT"/>
        </w:rPr>
        <w:t>2.</w:t>
      </w:r>
      <w:r w:rsidR="00C11681" w:rsidRPr="00C11681">
        <w:rPr>
          <w:sz w:val="20"/>
          <w:szCs w:val="20"/>
          <w:lang w:val="de-AT"/>
        </w:rPr>
        <w:tab/>
      </w:r>
      <w:r w:rsidRPr="00C11681">
        <w:rPr>
          <w:sz w:val="20"/>
          <w:szCs w:val="20"/>
          <w:lang w:val="de-AT"/>
        </w:rPr>
        <w:t xml:space="preserve">Angebot  </w:t>
      </w:r>
    </w:p>
    <w:p w:rsidR="00367C46" w:rsidRPr="00C11681" w:rsidRDefault="00367C46" w:rsidP="00700C91">
      <w:pPr>
        <w:pStyle w:val="KeinLeerraum"/>
        <w:numPr>
          <w:ilvl w:val="0"/>
          <w:numId w:val="8"/>
        </w:numPr>
        <w:jc w:val="both"/>
        <w:rPr>
          <w:sz w:val="20"/>
          <w:szCs w:val="20"/>
          <w:lang w:val="de-AT"/>
        </w:rPr>
      </w:pPr>
      <w:r w:rsidRPr="00C11681">
        <w:rPr>
          <w:sz w:val="20"/>
          <w:szCs w:val="20"/>
          <w:lang w:val="de-AT"/>
        </w:rPr>
        <w:t xml:space="preserve">Angebote des Verkäufers gelten als freibleibend.  </w:t>
      </w:r>
    </w:p>
    <w:p w:rsidR="00367C46" w:rsidRPr="00C11681" w:rsidRDefault="00367C46" w:rsidP="00700C91">
      <w:pPr>
        <w:pStyle w:val="KeinLeerraum"/>
        <w:numPr>
          <w:ilvl w:val="0"/>
          <w:numId w:val="8"/>
        </w:numPr>
        <w:jc w:val="both"/>
        <w:rPr>
          <w:sz w:val="20"/>
          <w:szCs w:val="20"/>
          <w:lang w:val="de-AT"/>
        </w:rPr>
      </w:pPr>
      <w:r w:rsidRPr="00C11681">
        <w:rPr>
          <w:sz w:val="20"/>
          <w:szCs w:val="20"/>
          <w:lang w:val="de-AT"/>
        </w:rPr>
        <w:t xml:space="preserve">Sämtliche Angebots- und Projektunterlagen dürfen ohne Zustimmung des Verkäufers weder vervielfältigt noch Dritten zugänglich gemacht werden. Sie können jederzeit zurückgefordert   werden   und   sind   dem   Verkäufer   unverzüglich zurückzustellen, wenn die Bestellung anderweitig erteilt wird.   </w:t>
      </w:r>
    </w:p>
    <w:p w:rsidR="00C11681" w:rsidRDefault="00C11681" w:rsidP="00700C91">
      <w:pPr>
        <w:pStyle w:val="KeinLeerraum"/>
        <w:jc w:val="both"/>
        <w:rPr>
          <w:sz w:val="20"/>
          <w:szCs w:val="20"/>
          <w:lang w:val="de-AT"/>
        </w:rPr>
      </w:pPr>
    </w:p>
    <w:p w:rsidR="00367C46" w:rsidRPr="00C11681" w:rsidRDefault="00367C46" w:rsidP="00700C91">
      <w:pPr>
        <w:pStyle w:val="KeinLeerraum"/>
        <w:jc w:val="both"/>
        <w:rPr>
          <w:sz w:val="20"/>
          <w:szCs w:val="20"/>
          <w:lang w:val="de-AT"/>
        </w:rPr>
      </w:pPr>
      <w:r w:rsidRPr="00C11681">
        <w:rPr>
          <w:sz w:val="20"/>
          <w:szCs w:val="20"/>
          <w:lang w:val="de-AT"/>
        </w:rPr>
        <w:t>3</w:t>
      </w:r>
      <w:r w:rsidR="00C11681" w:rsidRPr="00C11681">
        <w:rPr>
          <w:sz w:val="20"/>
          <w:szCs w:val="20"/>
          <w:lang w:val="de-AT"/>
        </w:rPr>
        <w:t>.</w:t>
      </w:r>
      <w:r w:rsidR="00C11681" w:rsidRPr="00C11681">
        <w:rPr>
          <w:sz w:val="20"/>
          <w:szCs w:val="20"/>
          <w:lang w:val="de-AT"/>
        </w:rPr>
        <w:tab/>
      </w:r>
      <w:r w:rsidRPr="00C11681">
        <w:rPr>
          <w:sz w:val="20"/>
          <w:szCs w:val="20"/>
          <w:lang w:val="de-AT"/>
        </w:rPr>
        <w:t xml:space="preserve">Vertragsschluss  </w:t>
      </w:r>
    </w:p>
    <w:p w:rsidR="00B515BF" w:rsidRDefault="00367C46" w:rsidP="00700C91">
      <w:pPr>
        <w:pStyle w:val="KeinLeerraum"/>
        <w:numPr>
          <w:ilvl w:val="0"/>
          <w:numId w:val="9"/>
        </w:numPr>
        <w:jc w:val="both"/>
        <w:rPr>
          <w:sz w:val="20"/>
          <w:szCs w:val="20"/>
          <w:lang w:val="de-AT"/>
        </w:rPr>
      </w:pPr>
      <w:r w:rsidRPr="00C11681">
        <w:rPr>
          <w:sz w:val="20"/>
          <w:szCs w:val="20"/>
          <w:lang w:val="de-AT"/>
        </w:rPr>
        <w:t xml:space="preserve">Der Vertrag gilt als geschlossen, wenn der Verkäufer nach Erhalt der Bestellung eine schriftliche Auftragsbestätigung oder eine Lieferung abgesendet hat.  </w:t>
      </w:r>
    </w:p>
    <w:p w:rsidR="00367C46" w:rsidRPr="00C11681" w:rsidRDefault="00367C46" w:rsidP="00700C91">
      <w:pPr>
        <w:pStyle w:val="KeinLeerraum"/>
        <w:numPr>
          <w:ilvl w:val="0"/>
          <w:numId w:val="9"/>
        </w:numPr>
        <w:jc w:val="both"/>
        <w:rPr>
          <w:sz w:val="20"/>
          <w:szCs w:val="20"/>
          <w:lang w:val="de-AT"/>
        </w:rPr>
      </w:pPr>
      <w:r w:rsidRPr="00C11681">
        <w:rPr>
          <w:sz w:val="20"/>
          <w:szCs w:val="20"/>
          <w:lang w:val="de-AT"/>
        </w:rPr>
        <w:t>Aus Angaben in Katalogen, Prospekten, Werbeschriften und schriftlichen oder</w:t>
      </w:r>
      <w:r w:rsidR="00C11681" w:rsidRPr="00C11681">
        <w:rPr>
          <w:sz w:val="20"/>
          <w:szCs w:val="20"/>
          <w:lang w:val="de-AT"/>
        </w:rPr>
        <w:t xml:space="preserve"> </w:t>
      </w:r>
      <w:r w:rsidRPr="00C11681">
        <w:rPr>
          <w:sz w:val="20"/>
          <w:szCs w:val="20"/>
          <w:lang w:val="de-AT"/>
        </w:rPr>
        <w:t xml:space="preserve">mündlichen Äußerungen, die nicht in den Vertrag aufgenommen worden sind, können weder Gewährleistungsansprüche abgeleitet noch Haftungen begründet werden.  </w:t>
      </w:r>
    </w:p>
    <w:p w:rsidR="00367C46" w:rsidRPr="00C11681" w:rsidRDefault="00367C46" w:rsidP="00700C91">
      <w:pPr>
        <w:pStyle w:val="KeinLeerraum"/>
        <w:numPr>
          <w:ilvl w:val="0"/>
          <w:numId w:val="9"/>
        </w:numPr>
        <w:jc w:val="both"/>
        <w:rPr>
          <w:sz w:val="20"/>
          <w:szCs w:val="20"/>
          <w:lang w:val="de-AT"/>
        </w:rPr>
      </w:pPr>
      <w:r w:rsidRPr="00C11681">
        <w:rPr>
          <w:sz w:val="20"/>
          <w:szCs w:val="20"/>
          <w:lang w:val="de-AT"/>
        </w:rPr>
        <w:t xml:space="preserve">Nachträgliche Änderungen und Ergänzungen dieser Bedingungen bedürfen zu ihrer Gültigkeit der schriftlichen Bestätigung.   </w:t>
      </w:r>
    </w:p>
    <w:p w:rsidR="00C11681" w:rsidRDefault="00C11681" w:rsidP="00700C91">
      <w:pPr>
        <w:pStyle w:val="KeinLeerraum"/>
        <w:jc w:val="both"/>
        <w:rPr>
          <w:sz w:val="20"/>
          <w:szCs w:val="20"/>
          <w:lang w:val="de-AT"/>
        </w:rPr>
      </w:pPr>
    </w:p>
    <w:p w:rsidR="00367C46" w:rsidRPr="00C11681" w:rsidRDefault="00367C46" w:rsidP="00700C91">
      <w:pPr>
        <w:pStyle w:val="KeinLeerraum"/>
        <w:jc w:val="both"/>
        <w:rPr>
          <w:sz w:val="20"/>
          <w:szCs w:val="20"/>
          <w:lang w:val="de-AT"/>
        </w:rPr>
      </w:pPr>
      <w:r w:rsidRPr="00C11681">
        <w:rPr>
          <w:sz w:val="20"/>
          <w:szCs w:val="20"/>
          <w:lang w:val="de-AT"/>
        </w:rPr>
        <w:t>4</w:t>
      </w:r>
      <w:r w:rsidR="00C11681" w:rsidRPr="00C11681">
        <w:rPr>
          <w:sz w:val="20"/>
          <w:szCs w:val="20"/>
          <w:lang w:val="de-AT"/>
        </w:rPr>
        <w:t>.</w:t>
      </w:r>
      <w:r w:rsidR="00C11681" w:rsidRPr="00C11681">
        <w:rPr>
          <w:sz w:val="20"/>
          <w:szCs w:val="20"/>
          <w:lang w:val="de-AT"/>
        </w:rPr>
        <w:tab/>
      </w:r>
      <w:r w:rsidRPr="00C11681">
        <w:rPr>
          <w:sz w:val="20"/>
          <w:szCs w:val="20"/>
          <w:lang w:val="de-AT"/>
        </w:rPr>
        <w:t xml:space="preserve">Lieferung  </w:t>
      </w:r>
    </w:p>
    <w:p w:rsidR="00367C46" w:rsidRPr="00C11681" w:rsidRDefault="00367C46" w:rsidP="00700C91">
      <w:pPr>
        <w:pStyle w:val="KeinLeerraum"/>
        <w:numPr>
          <w:ilvl w:val="0"/>
          <w:numId w:val="10"/>
        </w:numPr>
        <w:jc w:val="both"/>
        <w:rPr>
          <w:sz w:val="20"/>
          <w:szCs w:val="20"/>
          <w:lang w:val="de-AT"/>
        </w:rPr>
      </w:pPr>
      <w:r w:rsidRPr="00C11681">
        <w:rPr>
          <w:sz w:val="20"/>
          <w:szCs w:val="20"/>
          <w:lang w:val="de-AT"/>
        </w:rPr>
        <w:t xml:space="preserve">Behördliche und etwa für die Ausführung von Anlagen erforderliche Genehmigungen Dritter sind vom Käufer zu erwirken. Erfolgen solche Genehmigungen nicht rechtzeitig, so verlängert sich die Lieferfrist entsprechend.  </w:t>
      </w:r>
    </w:p>
    <w:p w:rsidR="00367C46" w:rsidRPr="00C11681" w:rsidRDefault="00367C46" w:rsidP="00700C91">
      <w:pPr>
        <w:pStyle w:val="KeinLeerraum"/>
        <w:numPr>
          <w:ilvl w:val="0"/>
          <w:numId w:val="10"/>
        </w:numPr>
        <w:jc w:val="both"/>
        <w:rPr>
          <w:sz w:val="20"/>
          <w:szCs w:val="20"/>
          <w:lang w:val="de-AT"/>
        </w:rPr>
      </w:pPr>
      <w:r w:rsidRPr="00C11681">
        <w:rPr>
          <w:sz w:val="20"/>
          <w:szCs w:val="20"/>
          <w:lang w:val="de-AT"/>
        </w:rPr>
        <w:t xml:space="preserve">Der Verkäufer ist berechtigt, Teil- oder Vorlieferungen durchzuführen und zu verrechnen. Ist Lieferung auf Abruf vereinbart, so gilt die Ware spätestens 1 Jahr nach Bestellung als abgerufen.  </w:t>
      </w:r>
    </w:p>
    <w:p w:rsidR="00367C46" w:rsidRPr="00C11681" w:rsidRDefault="00367C46" w:rsidP="00700C91">
      <w:pPr>
        <w:pStyle w:val="KeinLeerraum"/>
        <w:numPr>
          <w:ilvl w:val="0"/>
          <w:numId w:val="10"/>
        </w:numPr>
        <w:jc w:val="both"/>
        <w:rPr>
          <w:sz w:val="20"/>
          <w:szCs w:val="20"/>
          <w:lang w:val="de-AT"/>
        </w:rPr>
      </w:pPr>
      <w:r w:rsidRPr="00C11681">
        <w:rPr>
          <w:sz w:val="20"/>
          <w:szCs w:val="20"/>
          <w:lang w:val="de-AT"/>
        </w:rPr>
        <w:t>Sofern unvorhersehbare oder vom Parteiwillen unabhängige Umstände, wie beispielsweise alle Fälle höherer Gewalt, eintreten, die die Einhaltung der vereinbarten Lieferfrist behindern, verlängert sich diese jedenfalls um die Dauer dieser Umstände; dazu zählen insbesondere bewaffnete Auseinander</w:t>
      </w:r>
      <w:r w:rsidR="00B515BF">
        <w:rPr>
          <w:sz w:val="20"/>
          <w:szCs w:val="20"/>
          <w:lang w:val="de-AT"/>
        </w:rPr>
        <w:t>-</w:t>
      </w:r>
      <w:r w:rsidRPr="00C11681">
        <w:rPr>
          <w:sz w:val="20"/>
          <w:szCs w:val="20"/>
          <w:lang w:val="de-AT"/>
        </w:rPr>
        <w:t xml:space="preserve">setzungen,  behördliche  Eingriffe  und  Verbote,  Transport-  und  Verzollungsverzug, Transportschäden, Energie- und Rohstoffmangel, Arbeitskonflikte sowie Ausfall eines wesentlichen, schwer ersetzbaren Zulieferanten. Diese vorgenannten Umstände berechtigen auch dann zur Verlängerung der Lieferfrist, wenn sie bei Zulieferanten eintreten.  </w:t>
      </w:r>
    </w:p>
    <w:p w:rsidR="00367C46" w:rsidRPr="00C11681" w:rsidRDefault="00367C46" w:rsidP="00700C91">
      <w:pPr>
        <w:pStyle w:val="KeinLeerraum"/>
        <w:numPr>
          <w:ilvl w:val="0"/>
          <w:numId w:val="10"/>
        </w:numPr>
        <w:jc w:val="both"/>
        <w:rPr>
          <w:sz w:val="20"/>
          <w:szCs w:val="20"/>
          <w:lang w:val="de-AT"/>
        </w:rPr>
      </w:pPr>
      <w:r w:rsidRPr="00C11681">
        <w:rPr>
          <w:sz w:val="20"/>
          <w:szCs w:val="20"/>
          <w:lang w:val="de-AT"/>
        </w:rPr>
        <w:t>Falls zwischen den Vertragsparteien bei Vertragsabschluss eine Vertragsstrafe (Pönale) für Lieferverzug vereinbart wurde, wird diese</w:t>
      </w:r>
      <w:r w:rsidR="00390F44">
        <w:rPr>
          <w:sz w:val="20"/>
          <w:szCs w:val="20"/>
          <w:lang w:val="de-AT"/>
        </w:rPr>
        <w:t xml:space="preserve"> </w:t>
      </w:r>
      <w:proofErr w:type="gramStart"/>
      <w:r w:rsidRPr="00C11681">
        <w:rPr>
          <w:sz w:val="20"/>
          <w:szCs w:val="20"/>
          <w:lang w:val="de-AT"/>
        </w:rPr>
        <w:t>nach folgender</w:t>
      </w:r>
      <w:proofErr w:type="gramEnd"/>
      <w:r w:rsidRPr="00C11681">
        <w:rPr>
          <w:sz w:val="20"/>
          <w:szCs w:val="20"/>
          <w:lang w:val="de-AT"/>
        </w:rPr>
        <w:t xml:space="preserve"> Regelung geleistet, wobei ein Abweichen von dieser in einzelnen Punkten ihre Anwendung im </w:t>
      </w:r>
      <w:r w:rsidRPr="00C11681">
        <w:rPr>
          <w:sz w:val="20"/>
          <w:szCs w:val="20"/>
          <w:lang w:val="de-AT"/>
        </w:rPr>
        <w:t xml:space="preserve">Übrigen unberührt lässt:   </w:t>
      </w:r>
    </w:p>
    <w:p w:rsidR="00B515BF" w:rsidRDefault="00367C46" w:rsidP="00700C91">
      <w:pPr>
        <w:pStyle w:val="KeinLeerraum"/>
        <w:ind w:left="360"/>
        <w:jc w:val="both"/>
        <w:rPr>
          <w:sz w:val="20"/>
          <w:szCs w:val="20"/>
          <w:lang w:val="de-AT"/>
        </w:rPr>
      </w:pPr>
      <w:r w:rsidRPr="00C11681">
        <w:rPr>
          <w:sz w:val="20"/>
          <w:szCs w:val="20"/>
          <w:lang w:val="de-AT"/>
        </w:rPr>
        <w:t xml:space="preserve">Eine nachweislich durch alleiniges Verschulden des Verkäufers eingetretene Verzögerung in der Erfüllung berechtigt den Käufer, für jede vollendete Woche der  Verspätung eine Vertragsstrafe </w:t>
      </w:r>
      <w:r w:rsidRPr="00390F44">
        <w:rPr>
          <w:sz w:val="20"/>
          <w:szCs w:val="20"/>
          <w:lang w:val="de-AT"/>
        </w:rPr>
        <w:t>von</w:t>
      </w:r>
      <w:r w:rsidR="002A685B" w:rsidRPr="00390F44">
        <w:rPr>
          <w:sz w:val="20"/>
          <w:szCs w:val="20"/>
          <w:lang w:val="de-AT"/>
        </w:rPr>
        <w:t xml:space="preserve"> </w:t>
      </w:r>
      <w:r w:rsidRPr="00390F44">
        <w:rPr>
          <w:sz w:val="20"/>
          <w:szCs w:val="20"/>
          <w:lang w:val="de-AT"/>
        </w:rPr>
        <w:t xml:space="preserve">höchstens </w:t>
      </w:r>
      <w:r w:rsidR="00117E63" w:rsidRPr="00390F44">
        <w:rPr>
          <w:sz w:val="20"/>
          <w:szCs w:val="20"/>
          <w:lang w:val="de-AT"/>
        </w:rPr>
        <w:t>3</w:t>
      </w:r>
      <w:r w:rsidRPr="00390F44">
        <w:rPr>
          <w:sz w:val="20"/>
          <w:szCs w:val="20"/>
          <w:lang w:val="de-AT"/>
        </w:rPr>
        <w:t xml:space="preserve"> %, insgesamt jedoch maximal </w:t>
      </w:r>
      <w:r w:rsidR="00117E63" w:rsidRPr="00390F44">
        <w:rPr>
          <w:sz w:val="20"/>
          <w:szCs w:val="20"/>
          <w:lang w:val="de-AT"/>
        </w:rPr>
        <w:t>12</w:t>
      </w:r>
      <w:r w:rsidRPr="00390F44">
        <w:rPr>
          <w:sz w:val="20"/>
          <w:szCs w:val="20"/>
          <w:lang w:val="de-AT"/>
        </w:rPr>
        <w:t xml:space="preserve"> %</w:t>
      </w:r>
      <w:r w:rsidRPr="00C11681">
        <w:rPr>
          <w:sz w:val="20"/>
          <w:szCs w:val="20"/>
          <w:lang w:val="de-AT"/>
        </w:rPr>
        <w:t xml:space="preserve"> vom Wert desjenigen Teiles der</w:t>
      </w:r>
      <w:r w:rsidR="000663F9" w:rsidRPr="00C11681">
        <w:rPr>
          <w:sz w:val="20"/>
          <w:szCs w:val="20"/>
          <w:lang w:val="de-AT"/>
        </w:rPr>
        <w:t xml:space="preserve"> </w:t>
      </w:r>
      <w:r w:rsidRPr="00C11681">
        <w:rPr>
          <w:sz w:val="20"/>
          <w:szCs w:val="20"/>
          <w:lang w:val="de-AT"/>
        </w:rPr>
        <w:t>gegenständlichen Gesamtlieferung zu beanspruchen, der infolge nicht rechtzeitiger Lieferung eines wesentlichen Teiles nicht benützt werden kann, sofern dem Käufer ein Schaden in</w:t>
      </w:r>
      <w:r w:rsidR="000663F9" w:rsidRPr="00C11681">
        <w:rPr>
          <w:sz w:val="20"/>
          <w:szCs w:val="20"/>
          <w:lang w:val="de-AT"/>
        </w:rPr>
        <w:t xml:space="preserve"> </w:t>
      </w:r>
      <w:r w:rsidRPr="00C11681">
        <w:rPr>
          <w:sz w:val="20"/>
          <w:szCs w:val="20"/>
          <w:lang w:val="de-AT"/>
        </w:rPr>
        <w:t>dieser Höhe</w:t>
      </w:r>
      <w:r w:rsidR="000663F9" w:rsidRPr="00C11681">
        <w:rPr>
          <w:sz w:val="20"/>
          <w:szCs w:val="20"/>
          <w:lang w:val="de-AT"/>
        </w:rPr>
        <w:t xml:space="preserve"> </w:t>
      </w:r>
      <w:r w:rsidRPr="00C11681">
        <w:rPr>
          <w:sz w:val="20"/>
          <w:szCs w:val="20"/>
          <w:lang w:val="de-AT"/>
        </w:rPr>
        <w:t>erwachsen ist.</w:t>
      </w:r>
      <w:r w:rsidR="002A685B" w:rsidRPr="00C11681">
        <w:rPr>
          <w:sz w:val="20"/>
          <w:szCs w:val="20"/>
          <w:lang w:val="de-AT"/>
        </w:rPr>
        <w:t xml:space="preserve"> </w:t>
      </w:r>
      <w:r w:rsidRPr="00C11681">
        <w:rPr>
          <w:sz w:val="20"/>
          <w:szCs w:val="20"/>
          <w:lang w:val="de-AT"/>
        </w:rPr>
        <w:t>Weitergehende Ansprüche aus dem Titel des Verzuges sind ausgeschlossen.</w:t>
      </w:r>
    </w:p>
    <w:p w:rsidR="00367C46" w:rsidRPr="00F77D97" w:rsidRDefault="00F77D97" w:rsidP="00F77D97">
      <w:pPr>
        <w:pStyle w:val="KeinLeerraum"/>
        <w:numPr>
          <w:ilvl w:val="0"/>
          <w:numId w:val="10"/>
        </w:numPr>
        <w:jc w:val="both"/>
        <w:rPr>
          <w:sz w:val="20"/>
          <w:szCs w:val="20"/>
          <w:lang w:val="de-AT"/>
        </w:rPr>
      </w:pPr>
      <w:r w:rsidRPr="00F77D97">
        <w:rPr>
          <w:sz w:val="20"/>
          <w:szCs w:val="20"/>
          <w:lang w:val="de-AT"/>
        </w:rPr>
        <w:t xml:space="preserve">Der </w:t>
      </w:r>
      <w:r>
        <w:rPr>
          <w:sz w:val="20"/>
          <w:szCs w:val="20"/>
          <w:lang w:val="de-AT"/>
        </w:rPr>
        <w:t>Verkäufer</w:t>
      </w:r>
      <w:r w:rsidRPr="00F77D97">
        <w:rPr>
          <w:sz w:val="20"/>
          <w:szCs w:val="20"/>
          <w:lang w:val="de-AT"/>
        </w:rPr>
        <w:t xml:space="preserve"> hat dem </w:t>
      </w:r>
      <w:r>
        <w:rPr>
          <w:sz w:val="20"/>
          <w:szCs w:val="20"/>
          <w:lang w:val="de-AT"/>
        </w:rPr>
        <w:t xml:space="preserve">Käufer </w:t>
      </w:r>
      <w:r w:rsidRPr="00F77D97">
        <w:rPr>
          <w:sz w:val="20"/>
          <w:szCs w:val="20"/>
          <w:lang w:val="de-AT"/>
        </w:rPr>
        <w:t xml:space="preserve">anzuzeigen (etwa </w:t>
      </w:r>
      <w:r>
        <w:rPr>
          <w:sz w:val="20"/>
          <w:szCs w:val="20"/>
          <w:lang w:val="de-AT"/>
        </w:rPr>
        <w:t xml:space="preserve">mündlich oder </w:t>
      </w:r>
      <w:r w:rsidRPr="00F77D97">
        <w:rPr>
          <w:sz w:val="20"/>
          <w:szCs w:val="20"/>
          <w:lang w:val="de-AT"/>
        </w:rPr>
        <w:t>mit der Vorlage des Einsatzberichts oder einer Arbeitszeitbestätigung), wenn</w:t>
      </w:r>
      <w:r>
        <w:rPr>
          <w:sz w:val="20"/>
          <w:szCs w:val="20"/>
          <w:lang w:val="de-AT"/>
        </w:rPr>
        <w:t xml:space="preserve"> </w:t>
      </w:r>
      <w:r w:rsidRPr="00F77D97">
        <w:rPr>
          <w:sz w:val="20"/>
          <w:szCs w:val="20"/>
          <w:lang w:val="de-AT"/>
        </w:rPr>
        <w:t xml:space="preserve">die </w:t>
      </w:r>
      <w:r>
        <w:rPr>
          <w:sz w:val="20"/>
          <w:szCs w:val="20"/>
          <w:lang w:val="de-AT"/>
        </w:rPr>
        <w:t xml:space="preserve">Waren geliefert oder die </w:t>
      </w:r>
      <w:r w:rsidRPr="00F77D97">
        <w:rPr>
          <w:sz w:val="20"/>
          <w:szCs w:val="20"/>
          <w:lang w:val="de-AT"/>
        </w:rPr>
        <w:t xml:space="preserve">Leistungen fertiggestellt sind. Der </w:t>
      </w:r>
      <w:r>
        <w:rPr>
          <w:sz w:val="20"/>
          <w:szCs w:val="20"/>
          <w:lang w:val="de-AT"/>
        </w:rPr>
        <w:t xml:space="preserve">Käufer </w:t>
      </w:r>
      <w:r w:rsidRPr="00F77D97">
        <w:rPr>
          <w:sz w:val="20"/>
          <w:szCs w:val="20"/>
          <w:lang w:val="de-AT"/>
        </w:rPr>
        <w:t xml:space="preserve">hat dann die </w:t>
      </w:r>
      <w:r>
        <w:rPr>
          <w:sz w:val="20"/>
          <w:szCs w:val="20"/>
          <w:lang w:val="de-AT"/>
        </w:rPr>
        <w:t xml:space="preserve">Waren / </w:t>
      </w:r>
      <w:r w:rsidRPr="00F77D97">
        <w:rPr>
          <w:sz w:val="20"/>
          <w:szCs w:val="20"/>
          <w:lang w:val="de-AT"/>
        </w:rPr>
        <w:t xml:space="preserve">Leistungen unverzüglich zu kontrollieren und daran anschließend abzunehmen. Der </w:t>
      </w:r>
      <w:r>
        <w:rPr>
          <w:sz w:val="20"/>
          <w:szCs w:val="20"/>
          <w:lang w:val="de-AT"/>
        </w:rPr>
        <w:t xml:space="preserve">Käufer </w:t>
      </w:r>
      <w:r w:rsidRPr="00F77D97">
        <w:rPr>
          <w:sz w:val="20"/>
          <w:szCs w:val="20"/>
          <w:lang w:val="de-AT"/>
        </w:rPr>
        <w:t xml:space="preserve">ist nur berechtigt, die Abnahme wegen nicht geringfügiger Abweichung von der geschuldeten </w:t>
      </w:r>
      <w:r>
        <w:rPr>
          <w:sz w:val="20"/>
          <w:szCs w:val="20"/>
          <w:lang w:val="de-AT"/>
        </w:rPr>
        <w:t>Ware/</w:t>
      </w:r>
      <w:r w:rsidRPr="00F77D97">
        <w:rPr>
          <w:sz w:val="20"/>
          <w:szCs w:val="20"/>
          <w:lang w:val="de-AT"/>
        </w:rPr>
        <w:t xml:space="preserve">Leistung zu verweigern (d.h. wegen </w:t>
      </w:r>
      <w:r>
        <w:rPr>
          <w:sz w:val="20"/>
          <w:szCs w:val="20"/>
          <w:lang w:val="de-AT"/>
        </w:rPr>
        <w:t>einer A</w:t>
      </w:r>
      <w:r w:rsidRPr="00F77D97">
        <w:rPr>
          <w:sz w:val="20"/>
          <w:szCs w:val="20"/>
          <w:lang w:val="de-AT"/>
        </w:rPr>
        <w:t>bweichung, die die</w:t>
      </w:r>
      <w:r>
        <w:rPr>
          <w:sz w:val="20"/>
          <w:szCs w:val="20"/>
          <w:lang w:val="de-AT"/>
        </w:rPr>
        <w:t xml:space="preserve"> </w:t>
      </w:r>
      <w:r w:rsidRPr="00F77D97">
        <w:rPr>
          <w:sz w:val="20"/>
          <w:szCs w:val="20"/>
          <w:lang w:val="de-AT"/>
        </w:rPr>
        <w:t xml:space="preserve">charakteristische Funktion oder Betriebssicherheit des </w:t>
      </w:r>
      <w:r>
        <w:rPr>
          <w:sz w:val="20"/>
          <w:szCs w:val="20"/>
          <w:lang w:val="de-AT"/>
        </w:rPr>
        <w:t>Gegenstandes</w:t>
      </w:r>
      <w:r w:rsidRPr="00F77D97">
        <w:rPr>
          <w:sz w:val="20"/>
          <w:szCs w:val="20"/>
          <w:lang w:val="de-AT"/>
        </w:rPr>
        <w:t xml:space="preserve"> wesentlich beeinträchtigt). </w:t>
      </w:r>
      <w:r>
        <w:rPr>
          <w:sz w:val="20"/>
          <w:szCs w:val="20"/>
          <w:lang w:val="de-AT"/>
        </w:rPr>
        <w:t>Verweigert der Käufer die Abnahme ohne einen berechtigten Grund</w:t>
      </w:r>
      <w:r w:rsidRPr="00F77D97">
        <w:rPr>
          <w:sz w:val="20"/>
          <w:szCs w:val="20"/>
          <w:lang w:val="de-AT"/>
        </w:rPr>
        <w:t xml:space="preserve">, so gilt die Abnahme nach der Anzeige der Fertigstellung als erfolgt. </w:t>
      </w:r>
      <w:r>
        <w:rPr>
          <w:sz w:val="20"/>
          <w:szCs w:val="20"/>
          <w:lang w:val="de-AT"/>
        </w:rPr>
        <w:t>D</w:t>
      </w:r>
      <w:r w:rsidR="00367C46" w:rsidRPr="00F77D97">
        <w:rPr>
          <w:sz w:val="20"/>
          <w:szCs w:val="20"/>
          <w:lang w:val="de-AT"/>
        </w:rPr>
        <w:t>ie Ware</w:t>
      </w:r>
      <w:r>
        <w:rPr>
          <w:sz w:val="20"/>
          <w:szCs w:val="20"/>
          <w:lang w:val="de-AT"/>
        </w:rPr>
        <w:t xml:space="preserve"> / Leistung</w:t>
      </w:r>
      <w:r w:rsidR="00367C46" w:rsidRPr="00F77D97">
        <w:rPr>
          <w:sz w:val="20"/>
          <w:szCs w:val="20"/>
          <w:lang w:val="de-AT"/>
        </w:rPr>
        <w:t xml:space="preserve"> </w:t>
      </w:r>
      <w:r>
        <w:rPr>
          <w:sz w:val="20"/>
          <w:szCs w:val="20"/>
          <w:lang w:val="de-AT"/>
        </w:rPr>
        <w:t xml:space="preserve">gilt </w:t>
      </w:r>
      <w:r w:rsidR="00367C46" w:rsidRPr="00F77D97">
        <w:rPr>
          <w:sz w:val="20"/>
          <w:szCs w:val="20"/>
          <w:lang w:val="de-AT"/>
        </w:rPr>
        <w:t xml:space="preserve">spätestens mit Beginn der Nutzung als vollständig abgenommen.  </w:t>
      </w:r>
    </w:p>
    <w:p w:rsidR="00367C46" w:rsidRPr="00390F44" w:rsidRDefault="00367C46" w:rsidP="00700C91">
      <w:pPr>
        <w:pStyle w:val="KeinLeerraum"/>
        <w:numPr>
          <w:ilvl w:val="0"/>
          <w:numId w:val="10"/>
        </w:numPr>
        <w:jc w:val="both"/>
        <w:rPr>
          <w:sz w:val="20"/>
          <w:szCs w:val="20"/>
          <w:lang w:val="de-AT"/>
        </w:rPr>
      </w:pPr>
      <w:r w:rsidRPr="00390F44">
        <w:rPr>
          <w:sz w:val="20"/>
          <w:szCs w:val="20"/>
          <w:lang w:val="de-AT"/>
        </w:rPr>
        <w:t>Der Verkäufer hat das Recht</w:t>
      </w:r>
      <w:r w:rsidR="004B081A" w:rsidRPr="00390F44">
        <w:rPr>
          <w:sz w:val="20"/>
          <w:szCs w:val="20"/>
          <w:lang w:val="de-AT"/>
        </w:rPr>
        <w:t xml:space="preserve"> die Subunternehmen</w:t>
      </w:r>
      <w:r w:rsidRPr="00390F44">
        <w:rPr>
          <w:sz w:val="20"/>
          <w:szCs w:val="20"/>
          <w:lang w:val="de-AT"/>
        </w:rPr>
        <w:t xml:space="preserve"> für alle Lieferungen und Leistungsbestandteile</w:t>
      </w:r>
      <w:r w:rsidR="00390F44">
        <w:rPr>
          <w:sz w:val="20"/>
          <w:szCs w:val="20"/>
          <w:lang w:val="de-AT"/>
        </w:rPr>
        <w:t xml:space="preserve"> </w:t>
      </w:r>
      <w:r w:rsidRPr="00390F44">
        <w:rPr>
          <w:sz w:val="20"/>
          <w:szCs w:val="20"/>
          <w:lang w:val="de-AT"/>
        </w:rPr>
        <w:t>einzusetzen</w:t>
      </w:r>
      <w:r w:rsidR="00390F44">
        <w:rPr>
          <w:sz w:val="20"/>
          <w:szCs w:val="20"/>
          <w:lang w:val="de-AT"/>
        </w:rPr>
        <w:t>.</w:t>
      </w:r>
      <w:r w:rsidRPr="00390F44">
        <w:rPr>
          <w:sz w:val="20"/>
          <w:szCs w:val="20"/>
          <w:lang w:val="de-AT"/>
        </w:rPr>
        <w:t xml:space="preserve">  </w:t>
      </w:r>
    </w:p>
    <w:p w:rsidR="00C11681" w:rsidRDefault="00C11681" w:rsidP="00700C91">
      <w:pPr>
        <w:pStyle w:val="KeinLeerraum"/>
        <w:jc w:val="both"/>
        <w:rPr>
          <w:sz w:val="20"/>
          <w:szCs w:val="20"/>
          <w:lang w:val="de-AT"/>
        </w:rPr>
      </w:pPr>
    </w:p>
    <w:p w:rsidR="00367C46" w:rsidRPr="00C11681" w:rsidRDefault="00367C46" w:rsidP="00700C91">
      <w:pPr>
        <w:pStyle w:val="KeinLeerraum"/>
        <w:jc w:val="both"/>
        <w:rPr>
          <w:sz w:val="20"/>
          <w:szCs w:val="20"/>
          <w:lang w:val="de-AT"/>
        </w:rPr>
      </w:pPr>
      <w:r w:rsidRPr="00C11681">
        <w:rPr>
          <w:sz w:val="20"/>
          <w:szCs w:val="20"/>
          <w:lang w:val="de-AT"/>
        </w:rPr>
        <w:t>5.</w:t>
      </w:r>
      <w:r w:rsidR="00C11681" w:rsidRPr="00C11681">
        <w:rPr>
          <w:sz w:val="20"/>
          <w:szCs w:val="20"/>
          <w:lang w:val="de-AT"/>
        </w:rPr>
        <w:tab/>
      </w:r>
      <w:r w:rsidRPr="00C11681">
        <w:rPr>
          <w:sz w:val="20"/>
          <w:szCs w:val="20"/>
          <w:lang w:val="de-AT"/>
        </w:rPr>
        <w:t xml:space="preserve">Gefahrenübergang und Erfüllungsort  </w:t>
      </w:r>
    </w:p>
    <w:p w:rsidR="00367C46" w:rsidRPr="00C11681" w:rsidRDefault="00367C46" w:rsidP="00700C91">
      <w:pPr>
        <w:pStyle w:val="KeinLeerraum"/>
        <w:numPr>
          <w:ilvl w:val="0"/>
          <w:numId w:val="13"/>
        </w:numPr>
        <w:jc w:val="both"/>
        <w:rPr>
          <w:sz w:val="20"/>
          <w:szCs w:val="20"/>
          <w:lang w:val="de-AT"/>
        </w:rPr>
      </w:pPr>
      <w:r w:rsidRPr="00C11681">
        <w:rPr>
          <w:sz w:val="20"/>
          <w:szCs w:val="20"/>
          <w:lang w:val="de-AT"/>
        </w:rPr>
        <w:t>Wenn nichts anderes vereinbart ist, gilt die Lieferung der Ware als EXW</w:t>
      </w:r>
      <w:r w:rsidR="002A685B" w:rsidRPr="00C11681">
        <w:rPr>
          <w:sz w:val="20"/>
          <w:szCs w:val="20"/>
          <w:lang w:val="de-AT"/>
        </w:rPr>
        <w:t xml:space="preserve"> </w:t>
      </w:r>
      <w:r w:rsidRPr="00C11681">
        <w:rPr>
          <w:sz w:val="20"/>
          <w:szCs w:val="20"/>
          <w:lang w:val="de-AT"/>
        </w:rPr>
        <w:t xml:space="preserve">gem. INCOTERMS® 2010 verkauft.  </w:t>
      </w:r>
    </w:p>
    <w:p w:rsidR="00367C46" w:rsidRPr="00C11681" w:rsidRDefault="00367C46" w:rsidP="00700C91">
      <w:pPr>
        <w:pStyle w:val="KeinLeerraum"/>
        <w:numPr>
          <w:ilvl w:val="0"/>
          <w:numId w:val="13"/>
        </w:numPr>
        <w:jc w:val="both"/>
        <w:rPr>
          <w:sz w:val="20"/>
          <w:szCs w:val="20"/>
          <w:lang w:val="de-AT"/>
        </w:rPr>
      </w:pPr>
      <w:r w:rsidRPr="00C11681">
        <w:rPr>
          <w:sz w:val="20"/>
          <w:szCs w:val="20"/>
          <w:lang w:val="de-AT"/>
        </w:rPr>
        <w:t xml:space="preserve">Bei Leistungen ist der Erfüllungsort der </w:t>
      </w:r>
      <w:r w:rsidR="004B081A">
        <w:rPr>
          <w:sz w:val="20"/>
          <w:szCs w:val="20"/>
          <w:lang w:val="de-AT"/>
        </w:rPr>
        <w:t>im Kaufvertrag angeführte Sitz des Käufers</w:t>
      </w:r>
      <w:r w:rsidRPr="00C11681">
        <w:rPr>
          <w:sz w:val="20"/>
          <w:szCs w:val="20"/>
          <w:lang w:val="de-AT"/>
        </w:rPr>
        <w:t>,</w:t>
      </w:r>
      <w:r w:rsidR="002A685B" w:rsidRPr="00C11681">
        <w:rPr>
          <w:sz w:val="20"/>
          <w:szCs w:val="20"/>
          <w:lang w:val="de-AT"/>
        </w:rPr>
        <w:t xml:space="preserve"> </w:t>
      </w:r>
      <w:r w:rsidRPr="00C11681">
        <w:rPr>
          <w:sz w:val="20"/>
          <w:szCs w:val="20"/>
          <w:lang w:val="de-AT"/>
        </w:rPr>
        <w:t xml:space="preserve">sekundär jener, wo die Leistung faktisch durch den Verkäufer erbracht wird. Die Gefahr für eine Leistung oder eine vereinbarte Teilleistung geht mit ihrer Erbringung auf den Käufer über.  </w:t>
      </w:r>
    </w:p>
    <w:p w:rsidR="00C11681" w:rsidRDefault="00C11681" w:rsidP="00700C91">
      <w:pPr>
        <w:pStyle w:val="KeinLeerraum"/>
        <w:jc w:val="both"/>
        <w:rPr>
          <w:sz w:val="20"/>
          <w:szCs w:val="20"/>
          <w:lang w:val="de-AT"/>
        </w:rPr>
      </w:pPr>
    </w:p>
    <w:p w:rsidR="00367C46" w:rsidRPr="00C11681" w:rsidRDefault="00367C46" w:rsidP="00700C91">
      <w:pPr>
        <w:pStyle w:val="KeinLeerraum"/>
        <w:jc w:val="both"/>
        <w:rPr>
          <w:sz w:val="20"/>
          <w:szCs w:val="20"/>
          <w:lang w:val="de-AT"/>
        </w:rPr>
      </w:pPr>
      <w:r w:rsidRPr="00C11681">
        <w:rPr>
          <w:sz w:val="20"/>
          <w:szCs w:val="20"/>
          <w:lang w:val="de-AT"/>
        </w:rPr>
        <w:t>6.</w:t>
      </w:r>
      <w:r w:rsidR="00C11681" w:rsidRPr="00C11681">
        <w:rPr>
          <w:sz w:val="20"/>
          <w:szCs w:val="20"/>
          <w:lang w:val="de-AT"/>
        </w:rPr>
        <w:tab/>
      </w:r>
      <w:r w:rsidRPr="00C11681">
        <w:rPr>
          <w:sz w:val="20"/>
          <w:szCs w:val="20"/>
          <w:lang w:val="de-AT"/>
        </w:rPr>
        <w:t xml:space="preserve">Zahlung  </w:t>
      </w:r>
    </w:p>
    <w:p w:rsidR="00367C46" w:rsidRPr="00C11681" w:rsidRDefault="00367C46" w:rsidP="00700C91">
      <w:pPr>
        <w:pStyle w:val="KeinLeerraum"/>
        <w:numPr>
          <w:ilvl w:val="0"/>
          <w:numId w:val="14"/>
        </w:numPr>
        <w:jc w:val="both"/>
        <w:rPr>
          <w:sz w:val="20"/>
          <w:szCs w:val="20"/>
          <w:lang w:val="de-AT"/>
        </w:rPr>
      </w:pPr>
      <w:r w:rsidRPr="00C11681">
        <w:rPr>
          <w:sz w:val="20"/>
          <w:szCs w:val="20"/>
          <w:lang w:val="de-AT"/>
        </w:rPr>
        <w:t xml:space="preserve">Bei </w:t>
      </w:r>
      <w:r w:rsidR="00390F44">
        <w:rPr>
          <w:sz w:val="20"/>
          <w:szCs w:val="20"/>
          <w:lang w:val="de-AT"/>
        </w:rPr>
        <w:t>(</w:t>
      </w:r>
      <w:r w:rsidRPr="00C11681">
        <w:rPr>
          <w:sz w:val="20"/>
          <w:szCs w:val="20"/>
          <w:lang w:val="de-AT"/>
        </w:rPr>
        <w:t>Teil</w:t>
      </w:r>
      <w:r w:rsidR="00390F44">
        <w:rPr>
          <w:sz w:val="20"/>
          <w:szCs w:val="20"/>
          <w:lang w:val="de-AT"/>
        </w:rPr>
        <w:t>)V</w:t>
      </w:r>
      <w:r w:rsidRPr="00C11681">
        <w:rPr>
          <w:sz w:val="20"/>
          <w:szCs w:val="20"/>
          <w:lang w:val="de-AT"/>
        </w:rPr>
        <w:t xml:space="preserve">errechnungen sind die entsprechenden </w:t>
      </w:r>
      <w:r w:rsidR="00390F44">
        <w:rPr>
          <w:sz w:val="20"/>
          <w:szCs w:val="20"/>
          <w:lang w:val="de-AT"/>
        </w:rPr>
        <w:t>(</w:t>
      </w:r>
      <w:r w:rsidRPr="00C11681">
        <w:rPr>
          <w:sz w:val="20"/>
          <w:szCs w:val="20"/>
          <w:lang w:val="de-AT"/>
        </w:rPr>
        <w:t>Teil</w:t>
      </w:r>
      <w:r w:rsidR="00390F44">
        <w:rPr>
          <w:sz w:val="20"/>
          <w:szCs w:val="20"/>
          <w:lang w:val="de-AT"/>
        </w:rPr>
        <w:t>)Z</w:t>
      </w:r>
      <w:r w:rsidRPr="00C11681">
        <w:rPr>
          <w:sz w:val="20"/>
          <w:szCs w:val="20"/>
          <w:lang w:val="de-AT"/>
        </w:rPr>
        <w:t xml:space="preserve">ahlungen </w:t>
      </w:r>
      <w:r w:rsidR="00390F44">
        <w:rPr>
          <w:sz w:val="20"/>
          <w:szCs w:val="20"/>
          <w:lang w:val="de-AT"/>
        </w:rPr>
        <w:t xml:space="preserve">sofort </w:t>
      </w:r>
      <w:r w:rsidRPr="00C11681">
        <w:rPr>
          <w:sz w:val="20"/>
          <w:szCs w:val="20"/>
          <w:lang w:val="de-AT"/>
        </w:rPr>
        <w:t>mit Erhalt der</w:t>
      </w:r>
      <w:r w:rsidR="000663F9" w:rsidRPr="00C11681">
        <w:rPr>
          <w:sz w:val="20"/>
          <w:szCs w:val="20"/>
          <w:lang w:val="de-AT"/>
        </w:rPr>
        <w:t xml:space="preserve"> </w:t>
      </w:r>
      <w:r w:rsidRPr="00C11681">
        <w:rPr>
          <w:sz w:val="20"/>
          <w:szCs w:val="20"/>
          <w:lang w:val="de-AT"/>
        </w:rPr>
        <w:t>jeweiligen Faktura</w:t>
      </w:r>
      <w:r w:rsidR="002A685B" w:rsidRPr="00C11681">
        <w:rPr>
          <w:sz w:val="20"/>
          <w:szCs w:val="20"/>
          <w:lang w:val="de-AT"/>
        </w:rPr>
        <w:t xml:space="preserve"> </w:t>
      </w:r>
      <w:r w:rsidRPr="00C11681">
        <w:rPr>
          <w:sz w:val="20"/>
          <w:szCs w:val="20"/>
          <w:lang w:val="de-AT"/>
        </w:rPr>
        <w:t>fällig. Dies gilt auch für Verrechnungsbeträge, welche durch Nachlieferungen oder andere</w:t>
      </w:r>
      <w:r w:rsidR="002A685B" w:rsidRPr="00C11681">
        <w:rPr>
          <w:sz w:val="20"/>
          <w:szCs w:val="20"/>
          <w:lang w:val="de-AT"/>
        </w:rPr>
        <w:t xml:space="preserve"> </w:t>
      </w:r>
      <w:r w:rsidRPr="00C11681">
        <w:rPr>
          <w:sz w:val="20"/>
          <w:szCs w:val="20"/>
          <w:lang w:val="de-AT"/>
        </w:rPr>
        <w:t>Vereinbarungen über die ursprüngliche Abschlusssumme hinaus entstehen, unabhängig von den für</w:t>
      </w:r>
      <w:r w:rsidR="002A685B" w:rsidRPr="00C11681">
        <w:rPr>
          <w:sz w:val="20"/>
          <w:szCs w:val="20"/>
          <w:lang w:val="de-AT"/>
        </w:rPr>
        <w:t xml:space="preserve"> </w:t>
      </w:r>
      <w:r w:rsidRPr="00C11681">
        <w:rPr>
          <w:sz w:val="20"/>
          <w:szCs w:val="20"/>
          <w:lang w:val="de-AT"/>
        </w:rPr>
        <w:t xml:space="preserve">die Hauptlieferung vereinbarten Zahlungsbedingungen.  </w:t>
      </w:r>
    </w:p>
    <w:p w:rsidR="00367C46" w:rsidRPr="00C11681" w:rsidRDefault="00367C46" w:rsidP="00700C91">
      <w:pPr>
        <w:pStyle w:val="KeinLeerraum"/>
        <w:numPr>
          <w:ilvl w:val="0"/>
          <w:numId w:val="14"/>
        </w:numPr>
        <w:jc w:val="both"/>
        <w:rPr>
          <w:sz w:val="20"/>
          <w:szCs w:val="20"/>
          <w:lang w:val="de-AT"/>
        </w:rPr>
      </w:pPr>
      <w:r w:rsidRPr="00C11681">
        <w:rPr>
          <w:sz w:val="20"/>
          <w:szCs w:val="20"/>
          <w:lang w:val="de-AT"/>
        </w:rPr>
        <w:t xml:space="preserve">Zahlungen sind ohne jeden Abzug frei Zahlstelle des Verkäufers in der vereinbarten Währung zu leisten. Eine allfällige Annahme von Scheck oder Wechsel erfolgt stets nur zahlungshalber. Alle damit im Zusammenhang stehenden Zinsen und Spesen (wie z.B. Einziehungs- und Diskontspesen) gehen zu Lasten des </w:t>
      </w:r>
      <w:r w:rsidRPr="00C11681">
        <w:rPr>
          <w:sz w:val="20"/>
          <w:szCs w:val="20"/>
          <w:lang w:val="de-AT"/>
        </w:rPr>
        <w:lastRenderedPageBreak/>
        <w:t xml:space="preserve">Käufers.  </w:t>
      </w:r>
    </w:p>
    <w:p w:rsidR="00367C46" w:rsidRPr="00C11681" w:rsidRDefault="00367C46" w:rsidP="00700C91">
      <w:pPr>
        <w:pStyle w:val="KeinLeerraum"/>
        <w:numPr>
          <w:ilvl w:val="0"/>
          <w:numId w:val="14"/>
        </w:numPr>
        <w:jc w:val="both"/>
        <w:rPr>
          <w:sz w:val="20"/>
          <w:szCs w:val="20"/>
          <w:lang w:val="de-AT"/>
        </w:rPr>
      </w:pPr>
      <w:r w:rsidRPr="00C11681">
        <w:rPr>
          <w:sz w:val="20"/>
          <w:szCs w:val="20"/>
          <w:lang w:val="de-AT"/>
        </w:rPr>
        <w:t>Der Käufer ist nicht berechtigt, wegen Gewährleistungsansprüchen oder sonstiger</w:t>
      </w:r>
      <w:r w:rsidR="002A685B" w:rsidRPr="00C11681">
        <w:rPr>
          <w:sz w:val="20"/>
          <w:szCs w:val="20"/>
          <w:lang w:val="de-AT"/>
        </w:rPr>
        <w:t xml:space="preserve"> </w:t>
      </w:r>
      <w:r w:rsidRPr="00C11681">
        <w:rPr>
          <w:sz w:val="20"/>
          <w:szCs w:val="20"/>
          <w:lang w:val="de-AT"/>
        </w:rPr>
        <w:t xml:space="preserve">Gegenansprüche Zahlungen zurückzuhalten oder aufzurechnen.  </w:t>
      </w:r>
    </w:p>
    <w:p w:rsidR="00367C46" w:rsidRPr="00C11681" w:rsidRDefault="00367C46" w:rsidP="00700C91">
      <w:pPr>
        <w:pStyle w:val="KeinLeerraum"/>
        <w:numPr>
          <w:ilvl w:val="0"/>
          <w:numId w:val="14"/>
        </w:numPr>
        <w:jc w:val="both"/>
        <w:rPr>
          <w:sz w:val="20"/>
          <w:szCs w:val="20"/>
          <w:lang w:val="de-AT"/>
        </w:rPr>
      </w:pPr>
      <w:r w:rsidRPr="00C11681">
        <w:rPr>
          <w:sz w:val="20"/>
          <w:szCs w:val="20"/>
          <w:lang w:val="de-AT"/>
        </w:rPr>
        <w:t xml:space="preserve">Eine Zahlung gilt an dem Tag als geleistet, an dem der Verkäufer über sie verfügen kann.  </w:t>
      </w:r>
    </w:p>
    <w:p w:rsidR="00367C46" w:rsidRPr="00C11681" w:rsidRDefault="00367C46" w:rsidP="00700C91">
      <w:pPr>
        <w:pStyle w:val="KeinLeerraum"/>
        <w:numPr>
          <w:ilvl w:val="0"/>
          <w:numId w:val="14"/>
        </w:numPr>
        <w:jc w:val="both"/>
        <w:rPr>
          <w:sz w:val="20"/>
          <w:szCs w:val="20"/>
          <w:lang w:val="de-AT"/>
        </w:rPr>
      </w:pPr>
      <w:r w:rsidRPr="00C11681">
        <w:rPr>
          <w:sz w:val="20"/>
          <w:szCs w:val="20"/>
          <w:lang w:val="de-AT"/>
        </w:rPr>
        <w:t>Ist der Käufer mit einer vereinbarten Zahlung oder sonstigen Leistung aus diesem oder anderen Rechtsgeschäften im Verzug, so kann der Verkäufer</w:t>
      </w:r>
      <w:r w:rsidR="000663F9" w:rsidRPr="00C11681">
        <w:rPr>
          <w:sz w:val="20"/>
          <w:szCs w:val="20"/>
          <w:lang w:val="de-AT"/>
        </w:rPr>
        <w:t xml:space="preserve"> </w:t>
      </w:r>
      <w:r w:rsidRPr="00C11681">
        <w:rPr>
          <w:sz w:val="20"/>
          <w:szCs w:val="20"/>
          <w:lang w:val="de-AT"/>
        </w:rPr>
        <w:t>unbeschadet seiner sonstigen Rechte</w:t>
      </w:r>
    </w:p>
    <w:p w:rsidR="006E7562" w:rsidRPr="00C11681" w:rsidRDefault="006E7562" w:rsidP="00700C91">
      <w:pPr>
        <w:pStyle w:val="KeinLeerraum"/>
        <w:numPr>
          <w:ilvl w:val="1"/>
          <w:numId w:val="14"/>
        </w:numPr>
        <w:ind w:left="709"/>
        <w:jc w:val="both"/>
        <w:rPr>
          <w:sz w:val="20"/>
          <w:szCs w:val="20"/>
          <w:lang w:val="de-AT"/>
        </w:rPr>
      </w:pPr>
      <w:r w:rsidRPr="00C11681">
        <w:rPr>
          <w:sz w:val="20"/>
          <w:szCs w:val="20"/>
          <w:lang w:val="de-AT"/>
        </w:rPr>
        <w:t xml:space="preserve">die Erfüllung seiner eigenen Verpflichtungen bis zur Bewirkung dieser Zahlung oder sonstigen Leistung aufschieben und eine angemessene Verlängerung der Lieferfrist in Anspruch nehmen,  </w:t>
      </w:r>
    </w:p>
    <w:p w:rsidR="006E7562" w:rsidRPr="00C11681" w:rsidRDefault="006E7562" w:rsidP="00700C91">
      <w:pPr>
        <w:pStyle w:val="KeinLeerraum"/>
        <w:numPr>
          <w:ilvl w:val="1"/>
          <w:numId w:val="14"/>
        </w:numPr>
        <w:ind w:left="709"/>
        <w:jc w:val="both"/>
        <w:rPr>
          <w:sz w:val="20"/>
          <w:szCs w:val="20"/>
          <w:lang w:val="de-AT"/>
        </w:rPr>
      </w:pPr>
      <w:r w:rsidRPr="00C11681">
        <w:rPr>
          <w:sz w:val="20"/>
          <w:szCs w:val="20"/>
          <w:lang w:val="de-AT"/>
        </w:rPr>
        <w:t xml:space="preserve">sämtliche offene Forderungen aus diesem oder anderen Rechtsgeschäften fällig stellen und für diese Beträge ab der jeweiligen Fälligkeit die gesetzlichen Verzugszinsen zuzüglich Umsatzsteuer verrechnen, sofern der Verkäufer nicht </w:t>
      </w:r>
      <w:proofErr w:type="gramStart"/>
      <w:r w:rsidRPr="00C11681">
        <w:rPr>
          <w:sz w:val="20"/>
          <w:szCs w:val="20"/>
          <w:lang w:val="de-AT"/>
        </w:rPr>
        <w:t>darüber hinausgehende</w:t>
      </w:r>
      <w:proofErr w:type="gramEnd"/>
      <w:r w:rsidRPr="00C11681">
        <w:rPr>
          <w:sz w:val="20"/>
          <w:szCs w:val="20"/>
          <w:lang w:val="de-AT"/>
        </w:rPr>
        <w:t xml:space="preserve"> Kosten nachweist, </w:t>
      </w:r>
    </w:p>
    <w:p w:rsidR="006E7562" w:rsidRPr="00C11681" w:rsidRDefault="006E7562" w:rsidP="00700C91">
      <w:pPr>
        <w:pStyle w:val="KeinLeerraum"/>
        <w:numPr>
          <w:ilvl w:val="1"/>
          <w:numId w:val="14"/>
        </w:numPr>
        <w:ind w:left="709"/>
        <w:jc w:val="both"/>
        <w:rPr>
          <w:sz w:val="20"/>
          <w:szCs w:val="20"/>
          <w:lang w:val="de-AT"/>
        </w:rPr>
      </w:pPr>
      <w:r w:rsidRPr="00C11681">
        <w:rPr>
          <w:sz w:val="20"/>
          <w:szCs w:val="20"/>
          <w:lang w:val="de-AT"/>
        </w:rPr>
        <w:t xml:space="preserve">im Falle der qualifizierten Zahlungsunfähigkeit, das heißt nach zweimaligem Zahlungsverzug, andere Rechtsgeschäfte nur mehr gegen Vorauskassa erfüllen. </w:t>
      </w:r>
    </w:p>
    <w:p w:rsidR="006E7562" w:rsidRPr="00C11681" w:rsidRDefault="006E7562" w:rsidP="00700C91">
      <w:pPr>
        <w:pStyle w:val="KeinLeerraum"/>
        <w:numPr>
          <w:ilvl w:val="0"/>
          <w:numId w:val="14"/>
        </w:numPr>
        <w:jc w:val="both"/>
        <w:rPr>
          <w:sz w:val="20"/>
          <w:szCs w:val="20"/>
          <w:lang w:val="de-AT"/>
        </w:rPr>
      </w:pPr>
      <w:r w:rsidRPr="00C11681">
        <w:rPr>
          <w:sz w:val="20"/>
          <w:szCs w:val="20"/>
          <w:lang w:val="de-AT"/>
        </w:rPr>
        <w:t xml:space="preserve">In jedem Fall ist der Verkäufer berechtigt vorprozessuale Kosten, insbesondere Mahnspesen und Rechtsanwaltskosten gemäß den gesetzlich anwendbaren Vorschriften in Rechnung zu stellen. </w:t>
      </w:r>
    </w:p>
    <w:p w:rsidR="006E7562" w:rsidRPr="00390F44" w:rsidRDefault="006E7562" w:rsidP="00700C91">
      <w:pPr>
        <w:pStyle w:val="KeinLeerraum"/>
        <w:numPr>
          <w:ilvl w:val="0"/>
          <w:numId w:val="14"/>
        </w:numPr>
        <w:jc w:val="both"/>
        <w:rPr>
          <w:sz w:val="20"/>
          <w:szCs w:val="20"/>
          <w:lang w:val="de-AT"/>
        </w:rPr>
      </w:pPr>
      <w:r w:rsidRPr="00390F44">
        <w:rPr>
          <w:sz w:val="20"/>
          <w:szCs w:val="20"/>
          <w:lang w:val="de-AT"/>
        </w:rPr>
        <w:t xml:space="preserve">Der Verkäufer behält sich das Eigentum an sämtlichen von ihm gelieferten Waren bis zur vollständigen Bezahlung der Rechnungsbeträge zuzüglich Zinsen und Kosten vor.  </w:t>
      </w:r>
    </w:p>
    <w:p w:rsidR="006E7562" w:rsidRPr="00C11681" w:rsidRDefault="006E7562" w:rsidP="00700C91">
      <w:pPr>
        <w:pStyle w:val="KeinLeerraum"/>
        <w:numPr>
          <w:ilvl w:val="0"/>
          <w:numId w:val="14"/>
        </w:numPr>
        <w:jc w:val="both"/>
        <w:rPr>
          <w:sz w:val="20"/>
          <w:szCs w:val="20"/>
          <w:lang w:val="de-AT"/>
        </w:rPr>
      </w:pPr>
      <w:r w:rsidRPr="00C11681">
        <w:rPr>
          <w:sz w:val="20"/>
          <w:szCs w:val="20"/>
          <w:lang w:val="de-AT"/>
        </w:rPr>
        <w:t xml:space="preserve">Der Käufer tritt hiermit an den Verkäufer zur Sicherung von dessen Kaufpreisforderung seine Forderung aus einer Weiterveräußerung von Vorbehaltsware, auch wenn diese verarbeitet, umgebildet oder vermischt wurde, ab. Der Käufer ist zur Verfügung über die unter Eigentumsvorbehalt stehende Ware bei Weiterverkauf mit Stundung des Kaufpreises nur unter der Bedingung befugt, dass er gleichzeitig mit der Weiterveräußerung den Zweitkäufer von der Sicherungszession verständigt oder die Zession in seinen Geschäftsbüchern anmerkt. Auf Verlangen hat der Käufer dem Verkäufer die abgetretene Forderung nebst deren Schuldner bekannt zu geben und alle für seine Forderungseinziehung benötigten Angaben und Unterlagen zur Verfügung zu stellen und dem Drittschuldner Mitteilung von der Abtretung zu machen. Bei Pfändung oder sonstiger Inanspruchnahme ist der Käufer verpflichtet, auf das Eigentumsrecht des Verkäufers hinzuweisen und diesen unverzüglich zu verständigen.  </w:t>
      </w:r>
    </w:p>
    <w:p w:rsidR="006E7562" w:rsidRPr="00C11681" w:rsidRDefault="00B515BF" w:rsidP="00700C91">
      <w:pPr>
        <w:pStyle w:val="KeinLeerraum"/>
        <w:numPr>
          <w:ilvl w:val="0"/>
          <w:numId w:val="14"/>
        </w:numPr>
        <w:jc w:val="both"/>
        <w:rPr>
          <w:sz w:val="20"/>
          <w:szCs w:val="20"/>
          <w:lang w:val="de-AT"/>
        </w:rPr>
      </w:pPr>
      <w:r>
        <w:rPr>
          <w:sz w:val="20"/>
          <w:szCs w:val="20"/>
          <w:lang w:val="de-AT"/>
        </w:rPr>
        <w:t xml:space="preserve"> </w:t>
      </w:r>
      <w:r w:rsidR="006E7562" w:rsidRPr="00C11681">
        <w:rPr>
          <w:sz w:val="20"/>
          <w:szCs w:val="20"/>
          <w:lang w:val="de-AT"/>
        </w:rPr>
        <w:t xml:space="preserve">Der Verkäufer hat das Recht die Rechnung auf elektronischem Wege zu übermitteln. </w:t>
      </w:r>
    </w:p>
    <w:p w:rsidR="00C11681" w:rsidRDefault="00C11681" w:rsidP="00700C91">
      <w:pPr>
        <w:pStyle w:val="KeinLeerraum"/>
        <w:jc w:val="both"/>
        <w:rPr>
          <w:sz w:val="20"/>
          <w:szCs w:val="20"/>
          <w:lang w:val="de-AT"/>
        </w:rPr>
      </w:pPr>
    </w:p>
    <w:p w:rsidR="006E7562" w:rsidRPr="00C11681" w:rsidRDefault="006E7562" w:rsidP="00700C91">
      <w:pPr>
        <w:pStyle w:val="KeinLeerraum"/>
        <w:jc w:val="both"/>
        <w:rPr>
          <w:sz w:val="20"/>
          <w:szCs w:val="20"/>
          <w:lang w:val="de-AT"/>
        </w:rPr>
      </w:pPr>
      <w:r w:rsidRPr="00C11681">
        <w:rPr>
          <w:sz w:val="20"/>
          <w:szCs w:val="20"/>
          <w:lang w:val="de-AT"/>
        </w:rPr>
        <w:t>7.</w:t>
      </w:r>
      <w:r w:rsidR="00C11681" w:rsidRPr="00C11681">
        <w:rPr>
          <w:sz w:val="20"/>
          <w:szCs w:val="20"/>
          <w:lang w:val="de-AT"/>
        </w:rPr>
        <w:tab/>
      </w:r>
      <w:r w:rsidRPr="00C11681">
        <w:rPr>
          <w:sz w:val="20"/>
          <w:szCs w:val="20"/>
          <w:lang w:val="de-AT"/>
        </w:rPr>
        <w:t xml:space="preserve">Gewährleistung und Einstehen für Mängel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 xml:space="preserve">Der Verkäufer ist bei Einhaltung der vereinbarten Zahlungsbedingungen verpflichtet, nach Maßgabe der folgenden Bestimmungen jeden die Funktionsfähigkeit beeinträchtigenden Mangel, der im Zeitpunkt der Übergabe besteht, zu beheben, der auf einem Fehler der Konstruktion, des Materials oder der Ausführung beruht. Aus Angaben in Katalogen, Prospekten, Werbeschriften und schriftlichen oder mündlichen Äußerungen, die nicht in den Vertrag aufgenommen worden sind, können keine Gewährleistungsansprüche abgeleitet werden.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 xml:space="preserve">Sofern nichts anderes vereinbart ist, gilt die gesetzliche Gewährleistungsfrist. Dies gilt auch für Liefer- und Leistungsgegenstände, die mit einem Gebäude oder Grund und Boden fest verbunden sind. Der Lauf der Gewährleistungsfrist beginnt mit dem Zeitpunkt des Gefahrenüberganges gem. Punkt 5.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 xml:space="preserve">Verzögert sich die Lieferung oder Leistung aus Gründen, die nicht in der Sphäre des Verkäufers liegen, beginnt die Gewährleistungsfrist 2 Wochen nach dessen Liefer- bzw. Leistungsbereitschaft.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Der Gewährleistungsanspruch setzt voraus, dass der Käufer die aufgetretenen Mängel in angemessener Frist schriftlich angezeigt hat und die Anzeige dem Verkäufer zugeht. Der Käufer hat das Vorliegen des Mangels in angemessener Frist nachzuweisen, insbesondere die bei ihm vorhandenen Unterlagen bzw. Daten dem Verkäufer zur Verfügung zu stellen. Bei Vorliegen eines g</w:t>
      </w:r>
      <w:r w:rsidR="0045304E" w:rsidRPr="00C11681">
        <w:rPr>
          <w:sz w:val="20"/>
          <w:szCs w:val="20"/>
          <w:lang w:val="de-AT"/>
        </w:rPr>
        <w:t>e</w:t>
      </w:r>
      <w:r w:rsidRPr="00C11681">
        <w:rPr>
          <w:sz w:val="20"/>
          <w:szCs w:val="20"/>
          <w:lang w:val="de-AT"/>
        </w:rPr>
        <w:t>währleistungspflichtigen Mangels gemäß Punkt 7.1 hat der Verkäufer nach seiner Wahl am Erfüllungsort die mangelhafte Ware bzw. den mangelhaften Teil nachzubessern oder sich zwecks</w:t>
      </w:r>
      <w:r w:rsidR="0045304E" w:rsidRPr="00C11681">
        <w:rPr>
          <w:sz w:val="20"/>
          <w:szCs w:val="20"/>
          <w:lang w:val="de-AT"/>
        </w:rPr>
        <w:t xml:space="preserve"> </w:t>
      </w:r>
      <w:r w:rsidRPr="00C11681">
        <w:rPr>
          <w:sz w:val="20"/>
          <w:szCs w:val="20"/>
          <w:lang w:val="de-AT"/>
        </w:rPr>
        <w:t xml:space="preserve">Nachbesserung zusenden zu lassen oder eine angemessene Preisminderung vorzunehmen.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Für Gewährleistungsarbeiten im Betrieb des Käufers sind die erforderlichen Hilfskräfte,</w:t>
      </w:r>
      <w:r w:rsidR="0045304E" w:rsidRPr="00C11681">
        <w:rPr>
          <w:sz w:val="20"/>
          <w:szCs w:val="20"/>
          <w:lang w:val="de-AT"/>
        </w:rPr>
        <w:t xml:space="preserve"> </w:t>
      </w:r>
      <w:r w:rsidRPr="00C11681">
        <w:rPr>
          <w:sz w:val="20"/>
          <w:szCs w:val="20"/>
          <w:lang w:val="de-AT"/>
        </w:rPr>
        <w:t xml:space="preserve">Hebevorrichtungen, Gerüst und Kleinmaterialien usw. beizustellen. Ersetzte Teile werden Eigentum des Verkäufers.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 xml:space="preserve">Wird eine Ware vom Verkäufer auf Grund von Konstruktionsangaben, Zeichnungen, Modellen oder sonstigen Spezifikationen des Käufers angefertigt, so erstreckt sich die Haftung des Verkäufers nur auf bedingungsgemäße Ausführung.  </w:t>
      </w:r>
    </w:p>
    <w:p w:rsidR="006E7562" w:rsidRPr="00631579" w:rsidRDefault="006E7562" w:rsidP="00700C91">
      <w:pPr>
        <w:pStyle w:val="KeinLeerraum"/>
        <w:numPr>
          <w:ilvl w:val="0"/>
          <w:numId w:val="15"/>
        </w:numPr>
        <w:jc w:val="both"/>
        <w:rPr>
          <w:sz w:val="20"/>
          <w:szCs w:val="20"/>
          <w:lang w:val="de-AT"/>
        </w:rPr>
      </w:pPr>
      <w:r w:rsidRPr="00C11681">
        <w:rPr>
          <w:sz w:val="20"/>
          <w:szCs w:val="20"/>
          <w:lang w:val="de-AT"/>
        </w:rPr>
        <w:t>Sofern nicht anders vereinbart, sind von der Gewährleistung solche Mängel ausgeschlossen, die aus nicht vom Verkäufer bewirkter Anordnung und Montage, ungenügender Einrichtung, Nichtbeachtung der Installationserfordernisse und Benutzungs</w:t>
      </w:r>
      <w:r w:rsidR="00B515BF">
        <w:rPr>
          <w:sz w:val="20"/>
          <w:szCs w:val="20"/>
          <w:lang w:val="de-AT"/>
        </w:rPr>
        <w:t>-</w:t>
      </w:r>
      <w:r w:rsidRPr="00C11681">
        <w:rPr>
          <w:sz w:val="20"/>
          <w:szCs w:val="20"/>
          <w:lang w:val="de-AT"/>
        </w:rPr>
        <w:t xml:space="preserve">bedingungen, Überbeanspruchung der Teile über die vom Verkäufer angegebene Leistung, nachlässiger oder unrichtiger Behandlung </w:t>
      </w:r>
      <w:r w:rsidRPr="00631579">
        <w:rPr>
          <w:sz w:val="20"/>
          <w:szCs w:val="20"/>
          <w:lang w:val="de-AT"/>
        </w:rPr>
        <w:t xml:space="preserve">und Verwendung ungeeigneter Betriebsmaterialien entstehen; dies gilt ebenso bei Mängeln, die auf vom Käufer beigestelltes Material zurückzuführen sind. Der Verkäufer haftet auch nicht für Beschädigungen, die auf Handlungen Dritter, auf atmosphärische Entladungen, Überspannungen und </w:t>
      </w:r>
      <w:r w:rsidRPr="00631579">
        <w:rPr>
          <w:sz w:val="20"/>
          <w:szCs w:val="20"/>
          <w:lang w:val="de-AT"/>
        </w:rPr>
        <w:lastRenderedPageBreak/>
        <w:t xml:space="preserve">chemische Einflüsse zurückzuführen sind. Die Gewährleistung bezieht sich nicht auf den Ersatz von Teilen, die einem natürlichen Verschleiß unterliegen.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Die Gewährleistung erlischt sofort, wenn ohne schriftliche Einwilligung des Verkäufers der Käufer selbst oder ein nicht vom Verkäufer ausdrücklich ermächtigter Dritter an den gelieferten</w:t>
      </w:r>
      <w:r w:rsidR="0045304E" w:rsidRPr="00C11681">
        <w:rPr>
          <w:sz w:val="20"/>
          <w:szCs w:val="20"/>
          <w:lang w:val="de-AT"/>
        </w:rPr>
        <w:t xml:space="preserve"> </w:t>
      </w:r>
      <w:r w:rsidRPr="00C11681">
        <w:rPr>
          <w:sz w:val="20"/>
          <w:szCs w:val="20"/>
          <w:lang w:val="de-AT"/>
        </w:rPr>
        <w:t xml:space="preserve">Gegenständen Änderungen oder Instandsetzungen vornimmt.  </w:t>
      </w:r>
    </w:p>
    <w:p w:rsidR="006E7562" w:rsidRPr="00C11681" w:rsidRDefault="006E7562" w:rsidP="00700C91">
      <w:pPr>
        <w:pStyle w:val="KeinLeerraum"/>
        <w:numPr>
          <w:ilvl w:val="0"/>
          <w:numId w:val="15"/>
        </w:numPr>
        <w:jc w:val="both"/>
        <w:rPr>
          <w:sz w:val="20"/>
          <w:szCs w:val="20"/>
          <w:lang w:val="de-AT"/>
        </w:rPr>
      </w:pPr>
      <w:r w:rsidRPr="00C11681">
        <w:rPr>
          <w:sz w:val="20"/>
          <w:szCs w:val="20"/>
          <w:lang w:val="de-AT"/>
        </w:rPr>
        <w:t xml:space="preserve">Die Bestimmungen 7.1 bis 7.8 gelten sinngemäß auch für jedes Einstehen für Mängel aus anderen Rechtsgründen. </w:t>
      </w:r>
    </w:p>
    <w:p w:rsidR="00C11681" w:rsidRDefault="00C11681" w:rsidP="00700C91">
      <w:pPr>
        <w:pStyle w:val="KeinLeerraum"/>
        <w:jc w:val="both"/>
        <w:rPr>
          <w:sz w:val="20"/>
          <w:szCs w:val="20"/>
          <w:lang w:val="de-AT"/>
        </w:rPr>
      </w:pPr>
    </w:p>
    <w:p w:rsidR="006E7562" w:rsidRPr="00C11681" w:rsidRDefault="006E7562" w:rsidP="00700C91">
      <w:pPr>
        <w:pStyle w:val="KeinLeerraum"/>
        <w:jc w:val="both"/>
        <w:rPr>
          <w:sz w:val="20"/>
          <w:szCs w:val="20"/>
          <w:lang w:val="de-AT"/>
        </w:rPr>
      </w:pPr>
      <w:r w:rsidRPr="00C11681">
        <w:rPr>
          <w:sz w:val="20"/>
          <w:szCs w:val="20"/>
          <w:lang w:val="de-AT"/>
        </w:rPr>
        <w:t>8.</w:t>
      </w:r>
      <w:r w:rsidR="00C11681" w:rsidRPr="00C11681">
        <w:rPr>
          <w:sz w:val="20"/>
          <w:szCs w:val="20"/>
          <w:lang w:val="de-AT"/>
        </w:rPr>
        <w:tab/>
      </w:r>
      <w:r w:rsidRPr="00C11681">
        <w:rPr>
          <w:sz w:val="20"/>
          <w:szCs w:val="20"/>
          <w:lang w:val="de-AT"/>
        </w:rPr>
        <w:t xml:space="preserve">Rücktritt vom Vertrag </w:t>
      </w:r>
    </w:p>
    <w:p w:rsidR="00367C46" w:rsidRPr="00C11681" w:rsidRDefault="006E7562" w:rsidP="00700C91">
      <w:pPr>
        <w:pStyle w:val="KeinLeerraum"/>
        <w:numPr>
          <w:ilvl w:val="0"/>
          <w:numId w:val="16"/>
        </w:numPr>
        <w:jc w:val="both"/>
        <w:rPr>
          <w:sz w:val="20"/>
          <w:szCs w:val="20"/>
          <w:lang w:val="de-AT"/>
        </w:rPr>
      </w:pPr>
      <w:r w:rsidRPr="00C11681">
        <w:rPr>
          <w:sz w:val="20"/>
          <w:szCs w:val="20"/>
          <w:lang w:val="de-AT"/>
        </w:rPr>
        <w:t>Voraussetzung für den Rücktritt des Käufers vom Vertrag ist, sofern keine speziellere Regelung</w:t>
      </w:r>
      <w:r w:rsidR="0045304E" w:rsidRPr="00C11681">
        <w:rPr>
          <w:sz w:val="20"/>
          <w:szCs w:val="20"/>
          <w:lang w:val="de-AT"/>
        </w:rPr>
        <w:t xml:space="preserve"> </w:t>
      </w:r>
      <w:r w:rsidRPr="00C11681">
        <w:rPr>
          <w:sz w:val="20"/>
          <w:szCs w:val="20"/>
          <w:lang w:val="de-AT"/>
        </w:rPr>
        <w:t>getroffen wurde, ein Lieferverzug, der auf grobes Verschulden des Verkäufers zurückzuführen ist</w:t>
      </w:r>
      <w:r w:rsidR="0045304E" w:rsidRPr="00C11681">
        <w:rPr>
          <w:sz w:val="20"/>
          <w:szCs w:val="20"/>
          <w:lang w:val="de-AT"/>
        </w:rPr>
        <w:t xml:space="preserve"> </w:t>
      </w:r>
      <w:r w:rsidRPr="00C11681">
        <w:rPr>
          <w:sz w:val="20"/>
          <w:szCs w:val="20"/>
          <w:lang w:val="de-AT"/>
        </w:rPr>
        <w:t>sowie der erfolglose Ablauf einer gesetzten, angemessenen Nachfrist. Der Rücktritt ist mittels</w:t>
      </w:r>
      <w:r w:rsidR="0045304E" w:rsidRPr="00C11681">
        <w:rPr>
          <w:sz w:val="20"/>
          <w:szCs w:val="20"/>
          <w:lang w:val="de-AT"/>
        </w:rPr>
        <w:t xml:space="preserve"> </w:t>
      </w:r>
      <w:r w:rsidRPr="00C11681">
        <w:rPr>
          <w:sz w:val="20"/>
          <w:szCs w:val="20"/>
          <w:lang w:val="de-AT"/>
        </w:rPr>
        <w:t>eingeschriebenen Briefes geltend zu machen</w:t>
      </w:r>
      <w:r w:rsidR="0045304E" w:rsidRPr="00C11681">
        <w:rPr>
          <w:sz w:val="20"/>
          <w:szCs w:val="20"/>
          <w:lang w:val="de-AT"/>
        </w:rPr>
        <w:t>.</w:t>
      </w:r>
    </w:p>
    <w:p w:rsidR="0045304E" w:rsidRPr="00C11681" w:rsidRDefault="0045304E" w:rsidP="00700C91">
      <w:pPr>
        <w:pStyle w:val="KeinLeerraum"/>
        <w:numPr>
          <w:ilvl w:val="0"/>
          <w:numId w:val="16"/>
        </w:numPr>
        <w:jc w:val="both"/>
        <w:rPr>
          <w:sz w:val="20"/>
          <w:szCs w:val="20"/>
          <w:lang w:val="de-AT"/>
        </w:rPr>
      </w:pPr>
      <w:r w:rsidRPr="00C11681">
        <w:rPr>
          <w:sz w:val="20"/>
          <w:szCs w:val="20"/>
          <w:lang w:val="de-AT"/>
        </w:rPr>
        <w:t xml:space="preserve">Unabhängig von seinen sonstigen Rechten ist der Verkäufer berechtigt, vom Vertrag zurückzutreten,  </w:t>
      </w:r>
    </w:p>
    <w:p w:rsidR="0045304E" w:rsidRPr="00C11681" w:rsidRDefault="0045304E" w:rsidP="00700C91">
      <w:pPr>
        <w:pStyle w:val="KeinLeerraum"/>
        <w:numPr>
          <w:ilvl w:val="1"/>
          <w:numId w:val="16"/>
        </w:numPr>
        <w:ind w:left="851"/>
        <w:jc w:val="both"/>
        <w:rPr>
          <w:sz w:val="20"/>
          <w:szCs w:val="20"/>
          <w:lang w:val="de-AT"/>
        </w:rPr>
      </w:pPr>
      <w:r w:rsidRPr="00C11681">
        <w:rPr>
          <w:sz w:val="20"/>
          <w:szCs w:val="20"/>
          <w:lang w:val="de-AT"/>
        </w:rPr>
        <w:t xml:space="preserve">wenn die Ausführung der Lieferung bzw. der Beginn oder die Weiterführung der Leistung aus Gründen, die der Käufer zu vertreten hat, unmöglich oder trotz Setzung einer angemessenen Nachfrist weiter verzögert wird,  </w:t>
      </w:r>
    </w:p>
    <w:p w:rsidR="0045304E" w:rsidRPr="00C11681" w:rsidRDefault="0045304E" w:rsidP="00700C91">
      <w:pPr>
        <w:pStyle w:val="KeinLeerraum"/>
        <w:numPr>
          <w:ilvl w:val="1"/>
          <w:numId w:val="16"/>
        </w:numPr>
        <w:ind w:left="851"/>
        <w:jc w:val="both"/>
        <w:rPr>
          <w:sz w:val="20"/>
          <w:szCs w:val="20"/>
          <w:lang w:val="de-AT"/>
        </w:rPr>
      </w:pPr>
      <w:r w:rsidRPr="00C11681">
        <w:rPr>
          <w:sz w:val="20"/>
          <w:szCs w:val="20"/>
          <w:lang w:val="de-AT"/>
        </w:rPr>
        <w:t xml:space="preserve">wenn Bedenken hinsichtlich der Zahlungsfähigkeit des Käufers entstanden sind und dieser auf Begehren des Verkäufers weder Vorauszahlung leistet, noch vor Lieferung eine taugliche Sicherheit beibringt,  </w:t>
      </w:r>
    </w:p>
    <w:p w:rsidR="0045304E" w:rsidRPr="00C11681" w:rsidRDefault="0045304E" w:rsidP="00700C91">
      <w:pPr>
        <w:pStyle w:val="KeinLeerraum"/>
        <w:numPr>
          <w:ilvl w:val="1"/>
          <w:numId w:val="16"/>
        </w:numPr>
        <w:ind w:left="851"/>
        <w:jc w:val="both"/>
        <w:rPr>
          <w:sz w:val="20"/>
          <w:szCs w:val="20"/>
          <w:lang w:val="de-AT"/>
        </w:rPr>
      </w:pPr>
      <w:r w:rsidRPr="00C11681">
        <w:rPr>
          <w:sz w:val="20"/>
          <w:szCs w:val="20"/>
          <w:lang w:val="de-AT"/>
        </w:rPr>
        <w:t xml:space="preserve">wenn die Verlängerung der Lieferzeit wegen der im Punkt 4.4 angeführten Umstände insgesamt mehr als die Hälfte der ursprünglich vereinbarten Lieferfrist, mindestens jedoch 6 Monate beträgt, oder  </w:t>
      </w:r>
    </w:p>
    <w:p w:rsidR="0045304E" w:rsidRPr="00C11681" w:rsidRDefault="0045304E" w:rsidP="00700C91">
      <w:pPr>
        <w:pStyle w:val="KeinLeerraum"/>
        <w:numPr>
          <w:ilvl w:val="1"/>
          <w:numId w:val="16"/>
        </w:numPr>
        <w:ind w:left="851"/>
        <w:jc w:val="both"/>
        <w:rPr>
          <w:sz w:val="20"/>
          <w:szCs w:val="20"/>
          <w:lang w:val="de-AT"/>
        </w:rPr>
      </w:pPr>
      <w:r w:rsidRPr="00C11681">
        <w:rPr>
          <w:sz w:val="20"/>
          <w:szCs w:val="20"/>
          <w:lang w:val="de-AT"/>
        </w:rPr>
        <w:t xml:space="preserve">wenn der Käufer den ihm durch Punkt 13 auferlegten Verpflichtungen nicht oder nicht gehörig nachkommt.  </w:t>
      </w:r>
    </w:p>
    <w:p w:rsidR="0045304E" w:rsidRPr="00C11681" w:rsidRDefault="0045304E" w:rsidP="00700C91">
      <w:pPr>
        <w:pStyle w:val="KeinLeerraum"/>
        <w:numPr>
          <w:ilvl w:val="0"/>
          <w:numId w:val="16"/>
        </w:numPr>
        <w:jc w:val="both"/>
        <w:rPr>
          <w:sz w:val="20"/>
          <w:szCs w:val="20"/>
          <w:lang w:val="de-AT"/>
        </w:rPr>
      </w:pPr>
      <w:r w:rsidRPr="00C11681">
        <w:rPr>
          <w:sz w:val="20"/>
          <w:szCs w:val="20"/>
          <w:lang w:val="de-AT"/>
        </w:rPr>
        <w:t xml:space="preserve">Der Rücktritt kann auch hinsichtlich eines noch offenen Teiles der Lieferung oder Leistung aus obigen Gründen erklärt werden. </w:t>
      </w:r>
    </w:p>
    <w:p w:rsidR="0045304E" w:rsidRPr="00C11681" w:rsidRDefault="0045304E" w:rsidP="00700C91">
      <w:pPr>
        <w:pStyle w:val="KeinLeerraum"/>
        <w:numPr>
          <w:ilvl w:val="0"/>
          <w:numId w:val="16"/>
        </w:numPr>
        <w:jc w:val="both"/>
        <w:rPr>
          <w:sz w:val="20"/>
          <w:szCs w:val="20"/>
          <w:lang w:val="de-AT"/>
        </w:rPr>
      </w:pPr>
      <w:r w:rsidRPr="00C11681">
        <w:rPr>
          <w:sz w:val="20"/>
          <w:szCs w:val="20"/>
          <w:lang w:val="de-AT"/>
        </w:rPr>
        <w:t xml:space="preserve">Falls über das Vermögen des Käufers ein Insolvenzverfahren eröffnet wird oder ein Antrag auf Einleitung eines Insolvenzverfahrens mangels hinreichenden Vermögens abgewiesen wird, ist der Verkäufer berechtigt, ohne Setzung einer Nachfrist vom Vertrag zurückzutreten. Wird dieser Rücktritt ausgeübt, so wird er sofort mit der Entscheidung wirksam, dass das Unternehmen nicht fortgeführt wird. Wird das Unternehmen fortgeführt, so wird ein Rücktritt erst 6 Monate nach Eröffnung des Insolvenzverfahrens oder nach Abweisung des Antrages auf Eröffnung mangels Vermögens wirksam. Jedenfalls erfolgt die Vertragsauflösung mit sofortiger </w:t>
      </w:r>
      <w:r w:rsidRPr="00C11681">
        <w:rPr>
          <w:sz w:val="20"/>
          <w:szCs w:val="20"/>
          <w:lang w:val="de-AT"/>
        </w:rPr>
        <w:t xml:space="preserve">Wirkung, sofern das Insolvenzrecht, dem der </w:t>
      </w:r>
    </w:p>
    <w:p w:rsidR="0045304E" w:rsidRPr="00C11681" w:rsidRDefault="0045304E" w:rsidP="00700C91">
      <w:pPr>
        <w:pStyle w:val="KeinLeerraum"/>
        <w:numPr>
          <w:ilvl w:val="0"/>
          <w:numId w:val="16"/>
        </w:numPr>
        <w:jc w:val="both"/>
        <w:rPr>
          <w:sz w:val="20"/>
          <w:szCs w:val="20"/>
          <w:lang w:val="de-AT"/>
        </w:rPr>
      </w:pPr>
      <w:r w:rsidRPr="00C11681">
        <w:rPr>
          <w:sz w:val="20"/>
          <w:szCs w:val="20"/>
          <w:lang w:val="de-AT"/>
        </w:rPr>
        <w:t xml:space="preserve">Käufer unterliegt, dem nicht entgegensteht oder wenn die Vertragsauflösung zur Abwendung schwerer wirtschaftlicher Nachteile des Verkäufers unerlässlich ist. </w:t>
      </w:r>
    </w:p>
    <w:p w:rsidR="0045304E" w:rsidRPr="00C11681" w:rsidRDefault="0045304E" w:rsidP="00700C91">
      <w:pPr>
        <w:pStyle w:val="KeinLeerraum"/>
        <w:numPr>
          <w:ilvl w:val="0"/>
          <w:numId w:val="16"/>
        </w:numPr>
        <w:jc w:val="both"/>
        <w:rPr>
          <w:sz w:val="20"/>
          <w:szCs w:val="20"/>
          <w:lang w:val="de-AT"/>
        </w:rPr>
      </w:pPr>
      <w:r w:rsidRPr="00C11681">
        <w:rPr>
          <w:sz w:val="20"/>
          <w:szCs w:val="20"/>
          <w:lang w:val="de-AT"/>
        </w:rPr>
        <w:t xml:space="preserve">Unbeschadet der Schadenersatzansprüche des Verkäufers einschließlich vorprozessualer Kosten sind im Falle des Rücktritts bereits erbrachte Leistungen oder Teilleistungen vertragsgemäß abzurechnen und zu bezahlen. Dies gilt auch, soweit die Lieferung oder Leistung vom Käufer noch nicht übernommen wurde sowie für vom Verkäufer erbrachte Vorbereitungshandlungen. Dem Verkäufer steht an Stelle dessen auch das Recht zu, die Rückstellung bereits gelieferter Gegenstände zu verlangen. </w:t>
      </w:r>
    </w:p>
    <w:p w:rsidR="0045304E" w:rsidRPr="00C11681" w:rsidRDefault="0045304E" w:rsidP="00700C91">
      <w:pPr>
        <w:pStyle w:val="KeinLeerraum"/>
        <w:numPr>
          <w:ilvl w:val="0"/>
          <w:numId w:val="16"/>
        </w:numPr>
        <w:jc w:val="both"/>
        <w:rPr>
          <w:sz w:val="20"/>
          <w:szCs w:val="20"/>
          <w:lang w:val="de-AT"/>
        </w:rPr>
      </w:pPr>
      <w:r w:rsidRPr="00C11681">
        <w:rPr>
          <w:sz w:val="20"/>
          <w:szCs w:val="20"/>
          <w:lang w:val="de-AT"/>
        </w:rPr>
        <w:t xml:space="preserve">Sonstige Folgen des Rücktritts sind ausgeschlossen. </w:t>
      </w:r>
    </w:p>
    <w:p w:rsidR="0045304E" w:rsidRDefault="0045304E" w:rsidP="00700C91">
      <w:pPr>
        <w:pStyle w:val="KeinLeerraum"/>
        <w:numPr>
          <w:ilvl w:val="0"/>
          <w:numId w:val="16"/>
        </w:numPr>
        <w:jc w:val="both"/>
        <w:rPr>
          <w:sz w:val="20"/>
          <w:szCs w:val="20"/>
          <w:lang w:val="de-AT"/>
        </w:rPr>
      </w:pPr>
      <w:r w:rsidRPr="00C11681">
        <w:rPr>
          <w:sz w:val="20"/>
          <w:szCs w:val="20"/>
          <w:lang w:val="de-AT"/>
        </w:rPr>
        <w:t xml:space="preserve">Die Geltendmachung von Ansprüchen wegen </w:t>
      </w:r>
      <w:proofErr w:type="spellStart"/>
      <w:r w:rsidRPr="00C11681">
        <w:rPr>
          <w:sz w:val="20"/>
          <w:szCs w:val="20"/>
          <w:lang w:val="de-AT"/>
        </w:rPr>
        <w:t>laesio</w:t>
      </w:r>
      <w:proofErr w:type="spellEnd"/>
      <w:r w:rsidRPr="00C11681">
        <w:rPr>
          <w:sz w:val="20"/>
          <w:szCs w:val="20"/>
          <w:lang w:val="de-AT"/>
        </w:rPr>
        <w:t xml:space="preserve"> </w:t>
      </w:r>
      <w:proofErr w:type="spellStart"/>
      <w:r w:rsidRPr="00C11681">
        <w:rPr>
          <w:sz w:val="20"/>
          <w:szCs w:val="20"/>
          <w:lang w:val="de-AT"/>
        </w:rPr>
        <w:t>enormis</w:t>
      </w:r>
      <w:proofErr w:type="spellEnd"/>
      <w:r w:rsidRPr="00C11681">
        <w:rPr>
          <w:sz w:val="20"/>
          <w:szCs w:val="20"/>
          <w:lang w:val="de-AT"/>
        </w:rPr>
        <w:t xml:space="preserve">, Irrtum und Wegfall der Geschäftsgrundlage durch den Käufer wird ausgeschlossen.  </w:t>
      </w:r>
    </w:p>
    <w:p w:rsidR="00700C91" w:rsidRDefault="00700C91" w:rsidP="00700C91">
      <w:pPr>
        <w:pStyle w:val="KeinLeerraum"/>
        <w:jc w:val="both"/>
        <w:rPr>
          <w:sz w:val="20"/>
          <w:szCs w:val="20"/>
          <w:lang w:val="de-AT"/>
        </w:rPr>
      </w:pPr>
    </w:p>
    <w:p w:rsidR="00700C91" w:rsidRPr="00700C91" w:rsidRDefault="00700C91" w:rsidP="00700C91">
      <w:pPr>
        <w:pStyle w:val="KeinLeerraum"/>
        <w:ind w:left="705" w:hanging="705"/>
        <w:jc w:val="both"/>
        <w:rPr>
          <w:sz w:val="20"/>
          <w:szCs w:val="20"/>
          <w:lang w:val="de-AT"/>
        </w:rPr>
      </w:pPr>
      <w:r w:rsidRPr="00700C91">
        <w:rPr>
          <w:sz w:val="20"/>
          <w:szCs w:val="20"/>
          <w:lang w:val="de-AT"/>
        </w:rPr>
        <w:t>9.</w:t>
      </w:r>
      <w:r w:rsidRPr="00700C91">
        <w:rPr>
          <w:sz w:val="20"/>
          <w:szCs w:val="20"/>
          <w:lang w:val="de-AT"/>
        </w:rPr>
        <w:tab/>
      </w:r>
      <w:r>
        <w:rPr>
          <w:sz w:val="20"/>
          <w:szCs w:val="20"/>
          <w:lang w:val="de-AT"/>
        </w:rPr>
        <w:tab/>
        <w:t xml:space="preserve">Gesetzliches </w:t>
      </w:r>
      <w:r w:rsidRPr="00700C91">
        <w:rPr>
          <w:sz w:val="20"/>
          <w:szCs w:val="20"/>
          <w:lang w:val="de-AT"/>
        </w:rPr>
        <w:t>Widerrufsrecht</w:t>
      </w:r>
      <w:r>
        <w:rPr>
          <w:sz w:val="20"/>
          <w:szCs w:val="20"/>
          <w:lang w:val="de-AT"/>
        </w:rPr>
        <w:t xml:space="preserve"> für Verbraucher </w:t>
      </w:r>
      <w:r w:rsidR="003E5284">
        <w:rPr>
          <w:sz w:val="20"/>
          <w:szCs w:val="20"/>
          <w:lang w:val="de-AT"/>
        </w:rPr>
        <w:t xml:space="preserve">für Verträge, die im Fernabsatz abgeschlossen sind </w:t>
      </w:r>
    </w:p>
    <w:p w:rsidR="007F663F" w:rsidRDefault="007F663F" w:rsidP="00700C91">
      <w:pPr>
        <w:pStyle w:val="KeinLeerraum"/>
        <w:jc w:val="both"/>
        <w:rPr>
          <w:sz w:val="20"/>
          <w:szCs w:val="20"/>
          <w:lang w:val="de-AT"/>
        </w:rPr>
      </w:pPr>
    </w:p>
    <w:p w:rsidR="007F663F" w:rsidRDefault="00700C91" w:rsidP="00700C91">
      <w:pPr>
        <w:pStyle w:val="KeinLeerraum"/>
        <w:jc w:val="both"/>
        <w:rPr>
          <w:sz w:val="20"/>
          <w:szCs w:val="20"/>
          <w:lang w:val="de-AT"/>
        </w:rPr>
      </w:pPr>
      <w:r>
        <w:rPr>
          <w:sz w:val="20"/>
          <w:szCs w:val="20"/>
          <w:lang w:val="de-AT"/>
        </w:rPr>
        <w:t>9.</w:t>
      </w:r>
      <w:r w:rsidR="007F663F">
        <w:rPr>
          <w:sz w:val="20"/>
          <w:szCs w:val="20"/>
          <w:lang w:val="de-AT"/>
        </w:rPr>
        <w:t>1</w:t>
      </w:r>
      <w:r w:rsidRPr="00700C91">
        <w:rPr>
          <w:sz w:val="20"/>
          <w:szCs w:val="20"/>
          <w:lang w:val="de-AT"/>
        </w:rPr>
        <w:t xml:space="preserve"> Widerrufsbelehrung für Warenlieferungen</w:t>
      </w:r>
    </w:p>
    <w:p w:rsidR="00700C91" w:rsidRPr="00700C91" w:rsidRDefault="00700C91" w:rsidP="00700C91">
      <w:pPr>
        <w:pStyle w:val="KeinLeerraum"/>
        <w:jc w:val="both"/>
        <w:rPr>
          <w:sz w:val="20"/>
          <w:szCs w:val="20"/>
          <w:lang w:val="de-AT"/>
        </w:rPr>
      </w:pPr>
      <w:r w:rsidRPr="00700C91">
        <w:rPr>
          <w:sz w:val="20"/>
          <w:szCs w:val="20"/>
          <w:lang w:val="de-AT"/>
        </w:rPr>
        <w:t xml:space="preserve">Verbrauchern </w:t>
      </w:r>
      <w:r>
        <w:rPr>
          <w:sz w:val="20"/>
          <w:szCs w:val="20"/>
          <w:lang w:val="de-AT"/>
        </w:rPr>
        <w:t xml:space="preserve">gem. </w:t>
      </w:r>
      <w:r w:rsidRPr="00700C91">
        <w:rPr>
          <w:sz w:val="20"/>
          <w:szCs w:val="20"/>
          <w:lang w:val="de-AT"/>
        </w:rPr>
        <w:t xml:space="preserve">KSchG steht das </w:t>
      </w:r>
      <w:r>
        <w:rPr>
          <w:sz w:val="20"/>
          <w:szCs w:val="20"/>
          <w:lang w:val="de-AT"/>
        </w:rPr>
        <w:t xml:space="preserve">folgende gesetzliche </w:t>
      </w:r>
      <w:r w:rsidRPr="00700C91">
        <w:rPr>
          <w:sz w:val="20"/>
          <w:szCs w:val="20"/>
          <w:lang w:val="de-AT"/>
        </w:rPr>
        <w:t>Widerrufsrecht zu:</w:t>
      </w:r>
    </w:p>
    <w:p w:rsidR="00700C91" w:rsidRPr="00700C91" w:rsidRDefault="00700C91" w:rsidP="00700C91">
      <w:pPr>
        <w:pStyle w:val="KeinLeerraum"/>
        <w:jc w:val="both"/>
        <w:rPr>
          <w:sz w:val="20"/>
          <w:szCs w:val="20"/>
          <w:lang w:val="de-AT"/>
        </w:rPr>
      </w:pPr>
      <w:r w:rsidRPr="00700C91">
        <w:rPr>
          <w:sz w:val="20"/>
          <w:szCs w:val="20"/>
          <w:lang w:val="de-AT"/>
        </w:rPr>
        <w:t xml:space="preserve">Der Verbraucher hat das Recht, einen </w:t>
      </w:r>
      <w:r w:rsidR="003E5284">
        <w:rPr>
          <w:sz w:val="20"/>
          <w:szCs w:val="20"/>
          <w:lang w:val="de-AT"/>
        </w:rPr>
        <w:t xml:space="preserve">im Fernabsatz </w:t>
      </w:r>
      <w:r w:rsidRPr="00700C91">
        <w:rPr>
          <w:sz w:val="20"/>
          <w:szCs w:val="20"/>
          <w:lang w:val="de-AT"/>
        </w:rPr>
        <w:t>abgeschlossenen Vertrag binnen 14 Tagen ohne Angabe von Gründen zu widerrufen.</w:t>
      </w:r>
    </w:p>
    <w:p w:rsidR="00700C91" w:rsidRPr="00700C91" w:rsidRDefault="00700C91" w:rsidP="00700C91">
      <w:pPr>
        <w:pStyle w:val="KeinLeerraum"/>
        <w:jc w:val="both"/>
        <w:rPr>
          <w:sz w:val="20"/>
          <w:szCs w:val="20"/>
          <w:lang w:val="de-AT"/>
        </w:rPr>
      </w:pPr>
      <w:r w:rsidRPr="00700C91">
        <w:rPr>
          <w:sz w:val="20"/>
          <w:szCs w:val="20"/>
          <w:lang w:val="de-AT"/>
        </w:rPr>
        <w:t>Die Widerrufsfrist beträgt 14 Tage</w:t>
      </w:r>
    </w:p>
    <w:p w:rsidR="00700C91" w:rsidRPr="00700C91" w:rsidRDefault="00700C91" w:rsidP="00700C91">
      <w:pPr>
        <w:pStyle w:val="KeinLeerraum"/>
        <w:numPr>
          <w:ilvl w:val="0"/>
          <w:numId w:val="22"/>
        </w:numPr>
        <w:jc w:val="both"/>
        <w:rPr>
          <w:sz w:val="20"/>
          <w:szCs w:val="20"/>
          <w:lang w:val="de-AT"/>
        </w:rPr>
      </w:pPr>
      <w:r w:rsidRPr="00700C91">
        <w:rPr>
          <w:sz w:val="20"/>
          <w:szCs w:val="20"/>
          <w:lang w:val="de-AT"/>
        </w:rPr>
        <w:t>ab dem Tag (im Fall eines Kaufvertrages), an dem der Verbraucher oder ein von ihm benannter Dritter, der nicht der Beförderer ist, die Ware in Besitz genommen hat; oder</w:t>
      </w:r>
    </w:p>
    <w:p w:rsidR="00700C91" w:rsidRPr="00700C91" w:rsidRDefault="00700C91" w:rsidP="00700C91">
      <w:pPr>
        <w:pStyle w:val="KeinLeerraum"/>
        <w:numPr>
          <w:ilvl w:val="0"/>
          <w:numId w:val="22"/>
        </w:numPr>
        <w:jc w:val="both"/>
        <w:rPr>
          <w:sz w:val="20"/>
          <w:szCs w:val="20"/>
          <w:lang w:val="de-AT"/>
        </w:rPr>
      </w:pPr>
      <w:r w:rsidRPr="00700C91">
        <w:rPr>
          <w:sz w:val="20"/>
          <w:szCs w:val="20"/>
          <w:lang w:val="de-AT"/>
        </w:rPr>
        <w:t>ab dem Tag (im Fall eines Vertrages über mehrere Waren, die der Verbraucher im Rahmen einer einheitlichen Bestellung bestellt hat und die getrennt geliefert werden), an dem der Verbraucher oder ein von ihm benannter Dritter, der nicht der Beförderer ist, die letzte Ware in Besitz genommen hat; oder</w:t>
      </w:r>
    </w:p>
    <w:p w:rsidR="00700C91" w:rsidRPr="00700C91" w:rsidRDefault="00700C91" w:rsidP="00700C91">
      <w:pPr>
        <w:pStyle w:val="KeinLeerraum"/>
        <w:numPr>
          <w:ilvl w:val="0"/>
          <w:numId w:val="22"/>
        </w:numPr>
        <w:jc w:val="both"/>
        <w:rPr>
          <w:sz w:val="20"/>
          <w:szCs w:val="20"/>
          <w:lang w:val="de-AT"/>
        </w:rPr>
      </w:pPr>
      <w:r w:rsidRPr="00700C91">
        <w:rPr>
          <w:sz w:val="20"/>
          <w:szCs w:val="20"/>
          <w:lang w:val="de-AT"/>
        </w:rPr>
        <w:t>ab dem Tag (im Fall eines Vertrages über die Lieferung einer Ware in mehreren Teilsendungen oder Stücken), an dem der Verbraucher oder ein von ihm benannter Dritter, der nicht der Beförderer ist, die letzte Teilsendung oder das letzte Stück in Besitz genommen hat.</w:t>
      </w:r>
    </w:p>
    <w:p w:rsidR="00700C91" w:rsidRPr="00700C91" w:rsidRDefault="00700C91" w:rsidP="00700C91">
      <w:pPr>
        <w:pStyle w:val="KeinLeerraum"/>
        <w:jc w:val="both"/>
        <w:rPr>
          <w:sz w:val="20"/>
          <w:szCs w:val="20"/>
          <w:lang w:val="de-AT"/>
        </w:rPr>
      </w:pPr>
      <w:r w:rsidRPr="00700C91">
        <w:rPr>
          <w:sz w:val="20"/>
          <w:szCs w:val="20"/>
          <w:lang w:val="de-AT"/>
        </w:rPr>
        <w:t xml:space="preserve">Die Beweislast für die rechtzeitige Ausübung des Widerrufsrechts trifft den Verbraucher. Um das Widerrufsrecht auszuüben, muss der Verbraucher </w:t>
      </w:r>
      <w:r>
        <w:rPr>
          <w:sz w:val="20"/>
          <w:szCs w:val="20"/>
          <w:lang w:val="de-AT"/>
        </w:rPr>
        <w:t xml:space="preserve">dem Verkäufer </w:t>
      </w:r>
      <w:r w:rsidRPr="00700C91">
        <w:rPr>
          <w:sz w:val="20"/>
          <w:szCs w:val="20"/>
          <w:lang w:val="de-AT"/>
        </w:rPr>
        <w:t>(</w:t>
      </w:r>
      <w:r>
        <w:rPr>
          <w:sz w:val="20"/>
          <w:szCs w:val="20"/>
          <w:lang w:val="de-AT"/>
        </w:rPr>
        <w:t>Una Design e</w:t>
      </w:r>
      <w:r w:rsidR="00164C72">
        <w:rPr>
          <w:sz w:val="20"/>
          <w:szCs w:val="20"/>
          <w:lang w:val="de-AT"/>
        </w:rPr>
        <w:t>.</w:t>
      </w:r>
      <w:r>
        <w:rPr>
          <w:sz w:val="20"/>
          <w:szCs w:val="20"/>
          <w:lang w:val="de-AT"/>
        </w:rPr>
        <w:t>U</w:t>
      </w:r>
      <w:r w:rsidR="00164C72">
        <w:rPr>
          <w:sz w:val="20"/>
          <w:szCs w:val="20"/>
          <w:lang w:val="de-AT"/>
        </w:rPr>
        <w:t>.</w:t>
      </w:r>
      <w:r>
        <w:rPr>
          <w:sz w:val="20"/>
          <w:szCs w:val="20"/>
          <w:lang w:val="de-AT"/>
        </w:rPr>
        <w:t>, Jörgerstraße 33, 1170 Wien</w:t>
      </w:r>
      <w:r w:rsidRPr="00700C91">
        <w:rPr>
          <w:sz w:val="20"/>
          <w:szCs w:val="20"/>
          <w:lang w:val="de-AT"/>
        </w:rPr>
        <w:t xml:space="preserve">, </w:t>
      </w:r>
      <w:r>
        <w:rPr>
          <w:sz w:val="20"/>
          <w:szCs w:val="20"/>
          <w:lang w:val="de-AT"/>
        </w:rPr>
        <w:t>office</w:t>
      </w:r>
      <w:r w:rsidRPr="00700C91">
        <w:rPr>
          <w:sz w:val="20"/>
          <w:szCs w:val="20"/>
          <w:lang w:val="de-AT"/>
        </w:rPr>
        <w:t>@</w:t>
      </w:r>
      <w:r>
        <w:rPr>
          <w:sz w:val="20"/>
          <w:szCs w:val="20"/>
          <w:lang w:val="de-AT"/>
        </w:rPr>
        <w:t>unadesign.at</w:t>
      </w:r>
      <w:r w:rsidRPr="00700C91">
        <w:rPr>
          <w:sz w:val="20"/>
          <w:szCs w:val="20"/>
          <w:lang w:val="de-AT"/>
        </w:rPr>
        <w:t>) mittels einer eindeutigen Erklärung (z. B. ein mit der Post versandter Brief</w:t>
      </w:r>
      <w:r>
        <w:rPr>
          <w:sz w:val="20"/>
          <w:szCs w:val="20"/>
          <w:lang w:val="de-AT"/>
        </w:rPr>
        <w:t xml:space="preserve"> </w:t>
      </w:r>
      <w:r w:rsidRPr="00700C91">
        <w:rPr>
          <w:sz w:val="20"/>
          <w:szCs w:val="20"/>
          <w:lang w:val="de-AT"/>
        </w:rPr>
        <w:t xml:space="preserve">oder E-Mail) über seinen Entschluss, diesen Vertrag zu widerrufen, informieren. Der Verbraucher kann dafür auch das ihm von uns gemeinsam mit der Bestellbestätigung zur Verfügung gestellte Widerrufsformular verwenden, das jedoch nicht </w:t>
      </w:r>
      <w:r w:rsidRPr="00700C91">
        <w:rPr>
          <w:sz w:val="20"/>
          <w:szCs w:val="20"/>
          <w:lang w:val="de-AT"/>
        </w:rPr>
        <w:lastRenderedPageBreak/>
        <w:t>vorgeschrieben ist.</w:t>
      </w:r>
      <w:r>
        <w:rPr>
          <w:sz w:val="20"/>
          <w:szCs w:val="20"/>
          <w:lang w:val="de-AT"/>
        </w:rPr>
        <w:t xml:space="preserve"> </w:t>
      </w:r>
      <w:r w:rsidRPr="00700C91">
        <w:rPr>
          <w:sz w:val="20"/>
          <w:szCs w:val="20"/>
          <w:lang w:val="de-AT"/>
        </w:rPr>
        <w:t xml:space="preserve">Zur Wahrung der Widerrufsfrist reicht es aus, dass </w:t>
      </w:r>
      <w:r>
        <w:rPr>
          <w:sz w:val="20"/>
          <w:szCs w:val="20"/>
          <w:lang w:val="de-AT"/>
        </w:rPr>
        <w:t>der Verbraucher</w:t>
      </w:r>
      <w:r w:rsidRPr="00700C91">
        <w:rPr>
          <w:sz w:val="20"/>
          <w:szCs w:val="20"/>
          <w:lang w:val="de-AT"/>
        </w:rPr>
        <w:t xml:space="preserve"> die Mitteilung über die Ausübung des Widerrufsrechts vor Ablauf der Widerrufsfrist absende</w:t>
      </w:r>
      <w:r>
        <w:rPr>
          <w:sz w:val="20"/>
          <w:szCs w:val="20"/>
          <w:lang w:val="de-AT"/>
        </w:rPr>
        <w:t>t</w:t>
      </w:r>
      <w:r w:rsidRPr="00700C91">
        <w:rPr>
          <w:sz w:val="20"/>
          <w:szCs w:val="20"/>
          <w:lang w:val="de-AT"/>
        </w:rPr>
        <w:t>.</w:t>
      </w:r>
    </w:p>
    <w:p w:rsidR="00700C91" w:rsidRDefault="00700C91" w:rsidP="00700C91">
      <w:pPr>
        <w:pStyle w:val="KeinLeerraum"/>
        <w:jc w:val="both"/>
        <w:rPr>
          <w:b/>
          <w:bCs/>
          <w:sz w:val="20"/>
          <w:szCs w:val="20"/>
          <w:lang w:val="de-AT"/>
        </w:rPr>
      </w:pPr>
    </w:p>
    <w:p w:rsidR="00700C91" w:rsidRPr="00700C91" w:rsidRDefault="00700C91" w:rsidP="00700C91">
      <w:pPr>
        <w:pStyle w:val="KeinLeerraum"/>
        <w:jc w:val="both"/>
        <w:rPr>
          <w:sz w:val="20"/>
          <w:szCs w:val="20"/>
          <w:lang w:val="de-AT"/>
        </w:rPr>
      </w:pPr>
      <w:r w:rsidRPr="00700C91">
        <w:rPr>
          <w:sz w:val="20"/>
          <w:szCs w:val="20"/>
          <w:lang w:val="de-AT"/>
        </w:rPr>
        <w:t>Folgen des Widerrufs</w:t>
      </w:r>
    </w:p>
    <w:p w:rsidR="007F663F" w:rsidRDefault="007F663F" w:rsidP="00700C91">
      <w:pPr>
        <w:pStyle w:val="KeinLeerraum"/>
        <w:jc w:val="both"/>
        <w:rPr>
          <w:sz w:val="20"/>
          <w:szCs w:val="20"/>
          <w:lang w:val="de-AT"/>
        </w:rPr>
      </w:pPr>
    </w:p>
    <w:p w:rsidR="00700C91" w:rsidRPr="00700C91" w:rsidRDefault="00700C91" w:rsidP="00700C91">
      <w:pPr>
        <w:pStyle w:val="KeinLeerraum"/>
        <w:jc w:val="both"/>
        <w:rPr>
          <w:sz w:val="20"/>
          <w:szCs w:val="20"/>
          <w:lang w:val="de-AT"/>
        </w:rPr>
      </w:pPr>
      <w:r w:rsidRPr="00700C91">
        <w:rPr>
          <w:sz w:val="20"/>
          <w:szCs w:val="20"/>
          <w:lang w:val="de-AT"/>
        </w:rPr>
        <w:t xml:space="preserve">Widerruft der Verbraucher den Vertrag, </w:t>
      </w:r>
      <w:r>
        <w:rPr>
          <w:sz w:val="20"/>
          <w:szCs w:val="20"/>
          <w:lang w:val="de-AT"/>
        </w:rPr>
        <w:t xml:space="preserve">hat </w:t>
      </w:r>
      <w:r w:rsidRPr="00700C91">
        <w:rPr>
          <w:sz w:val="20"/>
          <w:szCs w:val="20"/>
          <w:lang w:val="de-AT"/>
        </w:rPr>
        <w:t>ihm</w:t>
      </w:r>
      <w:r>
        <w:rPr>
          <w:sz w:val="20"/>
          <w:szCs w:val="20"/>
          <w:lang w:val="de-AT"/>
        </w:rPr>
        <w:t xml:space="preserve"> der Verkäufer</w:t>
      </w:r>
      <w:r w:rsidRPr="00700C91">
        <w:rPr>
          <w:sz w:val="20"/>
          <w:szCs w:val="20"/>
          <w:lang w:val="de-AT"/>
        </w:rPr>
        <w:t xml:space="preserve"> alle Zahlungen, die </w:t>
      </w:r>
      <w:r>
        <w:rPr>
          <w:sz w:val="20"/>
          <w:szCs w:val="20"/>
          <w:lang w:val="de-AT"/>
        </w:rPr>
        <w:t xml:space="preserve">er </w:t>
      </w:r>
      <w:r w:rsidRPr="00700C91">
        <w:rPr>
          <w:sz w:val="20"/>
          <w:szCs w:val="20"/>
          <w:lang w:val="de-AT"/>
        </w:rPr>
        <w:t>vom Verbraucher erhalten haben, einschließlich der Lieferkosten (mit Ausnahme der zusätzlichen Kosten, die sich daraus ergeben, dass der Verbraucher eine andere Art der Lieferung als die vo</w:t>
      </w:r>
      <w:r w:rsidR="003E5284">
        <w:rPr>
          <w:sz w:val="20"/>
          <w:szCs w:val="20"/>
          <w:lang w:val="de-AT"/>
        </w:rPr>
        <w:t xml:space="preserve">m Verkäufer </w:t>
      </w:r>
      <w:r w:rsidRPr="00700C91">
        <w:rPr>
          <w:sz w:val="20"/>
          <w:szCs w:val="20"/>
          <w:lang w:val="de-AT"/>
        </w:rPr>
        <w:t>angebotene, günstigste Standardlieferung gewählt haben), unverzüglich und spätestens binnen vierzehn Tagen ab dem Tag zurückzuzahlen, an dem die Mitteilung über seinen Widerruf dieses Vertrags bei</w:t>
      </w:r>
      <w:r w:rsidR="003E5284">
        <w:rPr>
          <w:sz w:val="20"/>
          <w:szCs w:val="20"/>
          <w:lang w:val="de-AT"/>
        </w:rPr>
        <w:t>m Verkäufer</w:t>
      </w:r>
      <w:r w:rsidRPr="00700C91">
        <w:rPr>
          <w:sz w:val="20"/>
          <w:szCs w:val="20"/>
          <w:lang w:val="de-AT"/>
        </w:rPr>
        <w:t xml:space="preserve"> eingegangen ist. Für diese Rückzahlung verwende</w:t>
      </w:r>
      <w:r w:rsidR="003E5284">
        <w:rPr>
          <w:sz w:val="20"/>
          <w:szCs w:val="20"/>
          <w:lang w:val="de-AT"/>
        </w:rPr>
        <w:t>t</w:t>
      </w:r>
      <w:r w:rsidRPr="00700C91">
        <w:rPr>
          <w:sz w:val="20"/>
          <w:szCs w:val="20"/>
          <w:lang w:val="de-AT"/>
        </w:rPr>
        <w:t xml:space="preserve"> </w:t>
      </w:r>
      <w:r w:rsidR="003E5284">
        <w:rPr>
          <w:sz w:val="20"/>
          <w:szCs w:val="20"/>
          <w:lang w:val="de-AT"/>
        </w:rPr>
        <w:t xml:space="preserve">der Verkäufer </w:t>
      </w:r>
      <w:r w:rsidRPr="00700C91">
        <w:rPr>
          <w:sz w:val="20"/>
          <w:szCs w:val="20"/>
          <w:lang w:val="de-AT"/>
        </w:rPr>
        <w:t xml:space="preserve">dasselbe Zahlungsmittel, das der Verbraucher bei der ursprünglichen Transaktion eingesetzt hat, es sei denn, mit ihm wurde ausdrücklich etwas anderes vereinbart; in keinem Fall werden ihm wegen dieser Rückzahlung Entgelte berechnet. </w:t>
      </w:r>
      <w:r w:rsidR="003E5284">
        <w:rPr>
          <w:sz w:val="20"/>
          <w:szCs w:val="20"/>
          <w:lang w:val="de-AT"/>
        </w:rPr>
        <w:t xml:space="preserve">Der Verkäufer kann </w:t>
      </w:r>
      <w:r w:rsidRPr="00700C91">
        <w:rPr>
          <w:sz w:val="20"/>
          <w:szCs w:val="20"/>
          <w:lang w:val="de-AT"/>
        </w:rPr>
        <w:t xml:space="preserve">die Rückzahlung verweigern, bis </w:t>
      </w:r>
      <w:r w:rsidR="003E5284">
        <w:rPr>
          <w:sz w:val="20"/>
          <w:szCs w:val="20"/>
          <w:lang w:val="de-AT"/>
        </w:rPr>
        <w:t xml:space="preserve">er </w:t>
      </w:r>
      <w:r w:rsidRPr="00700C91">
        <w:rPr>
          <w:sz w:val="20"/>
          <w:szCs w:val="20"/>
          <w:lang w:val="de-AT"/>
        </w:rPr>
        <w:t xml:space="preserve">die Waren wieder zurückerhalten haben oder </w:t>
      </w:r>
      <w:proofErr w:type="gramStart"/>
      <w:r w:rsidRPr="00700C91">
        <w:rPr>
          <w:sz w:val="20"/>
          <w:szCs w:val="20"/>
          <w:lang w:val="de-AT"/>
        </w:rPr>
        <w:t>bis der Verbraucher</w:t>
      </w:r>
      <w:proofErr w:type="gramEnd"/>
      <w:r w:rsidRPr="00700C91">
        <w:rPr>
          <w:sz w:val="20"/>
          <w:szCs w:val="20"/>
          <w:lang w:val="de-AT"/>
        </w:rPr>
        <w:t xml:space="preserve"> den Nachweis erbracht hat, dass er die Waren zurückgesandt hat, je nachdem, welches der frühere Zeitpunkt ist.</w:t>
      </w:r>
    </w:p>
    <w:p w:rsidR="00700C91" w:rsidRPr="00700C91" w:rsidRDefault="003E5284" w:rsidP="00700C91">
      <w:pPr>
        <w:pStyle w:val="KeinLeerraum"/>
        <w:jc w:val="both"/>
        <w:rPr>
          <w:sz w:val="20"/>
          <w:szCs w:val="20"/>
          <w:lang w:val="de-AT"/>
        </w:rPr>
      </w:pPr>
      <w:r>
        <w:rPr>
          <w:sz w:val="20"/>
          <w:szCs w:val="20"/>
          <w:lang w:val="de-AT"/>
        </w:rPr>
        <w:t>D</w:t>
      </w:r>
      <w:r w:rsidR="00700C91" w:rsidRPr="00700C91">
        <w:rPr>
          <w:sz w:val="20"/>
          <w:szCs w:val="20"/>
          <w:lang w:val="de-AT"/>
        </w:rPr>
        <w:t xml:space="preserve">er Verbraucher </w:t>
      </w:r>
      <w:r>
        <w:rPr>
          <w:sz w:val="20"/>
          <w:szCs w:val="20"/>
          <w:lang w:val="de-AT"/>
        </w:rPr>
        <w:t xml:space="preserve">muss dem Verkäufer </w:t>
      </w:r>
      <w:r w:rsidR="00700C91" w:rsidRPr="00700C91">
        <w:rPr>
          <w:sz w:val="20"/>
          <w:szCs w:val="20"/>
          <w:lang w:val="de-AT"/>
        </w:rPr>
        <w:t xml:space="preserve">die Abholung der Waren in der Zeit zwischen 9 Uhr und 17 Uhr von Montag bis Freitag ermöglichen, wobei </w:t>
      </w:r>
      <w:r>
        <w:rPr>
          <w:sz w:val="20"/>
          <w:szCs w:val="20"/>
          <w:lang w:val="de-AT"/>
        </w:rPr>
        <w:t xml:space="preserve">der Verkäufer </w:t>
      </w:r>
      <w:r w:rsidR="00700C91" w:rsidRPr="00700C91">
        <w:rPr>
          <w:sz w:val="20"/>
          <w:szCs w:val="20"/>
          <w:lang w:val="de-AT"/>
        </w:rPr>
        <w:t xml:space="preserve">den konkreten Zeitpunkt der Abholung mit ihm gesondert einvernehmlich vereinbaren </w:t>
      </w:r>
      <w:r>
        <w:rPr>
          <w:sz w:val="20"/>
          <w:szCs w:val="20"/>
          <w:lang w:val="de-AT"/>
        </w:rPr>
        <w:t>wird</w:t>
      </w:r>
      <w:r w:rsidR="00700C91" w:rsidRPr="00700C91">
        <w:rPr>
          <w:sz w:val="20"/>
          <w:szCs w:val="20"/>
          <w:lang w:val="de-AT"/>
        </w:rPr>
        <w:t xml:space="preserve">. Sollte die Abholung trotz Vereinbarung aus Gründen, die der Verbraucher zu vertreten hat, nicht möglich sein, muss er </w:t>
      </w:r>
      <w:r>
        <w:rPr>
          <w:sz w:val="20"/>
          <w:szCs w:val="20"/>
          <w:lang w:val="de-AT"/>
        </w:rPr>
        <w:t xml:space="preserve">dem Verkäufer </w:t>
      </w:r>
      <w:r w:rsidR="00700C91" w:rsidRPr="00700C91">
        <w:rPr>
          <w:sz w:val="20"/>
          <w:szCs w:val="20"/>
          <w:lang w:val="de-AT"/>
        </w:rPr>
        <w:t>die hierdurch anfallenden Kosten ersetzen.</w:t>
      </w:r>
    </w:p>
    <w:p w:rsidR="00700C91" w:rsidRPr="00700C91" w:rsidRDefault="00700C91" w:rsidP="00700C91">
      <w:pPr>
        <w:pStyle w:val="KeinLeerraum"/>
        <w:jc w:val="both"/>
        <w:rPr>
          <w:sz w:val="20"/>
          <w:szCs w:val="20"/>
          <w:lang w:val="de-AT"/>
        </w:rPr>
      </w:pPr>
      <w:r w:rsidRPr="00700C91">
        <w:rPr>
          <w:sz w:val="20"/>
          <w:szCs w:val="20"/>
          <w:lang w:val="de-AT"/>
        </w:rPr>
        <w:t xml:space="preserve">Der Verbraucher hat die Waren unverzüglich und in jedem Fall spätestens binnen vierzehn Tagen ab dem Tag, an dem er </w:t>
      </w:r>
      <w:r w:rsidR="003E5284">
        <w:rPr>
          <w:sz w:val="20"/>
          <w:szCs w:val="20"/>
          <w:lang w:val="de-AT"/>
        </w:rPr>
        <w:t xml:space="preserve">den Verkäufer </w:t>
      </w:r>
      <w:r w:rsidRPr="00700C91">
        <w:rPr>
          <w:sz w:val="20"/>
          <w:szCs w:val="20"/>
          <w:lang w:val="de-AT"/>
        </w:rPr>
        <w:t xml:space="preserve">über den Widerruf dieses Vertrags unterrichtet, an </w:t>
      </w:r>
      <w:r w:rsidR="003E5284">
        <w:rPr>
          <w:sz w:val="20"/>
          <w:szCs w:val="20"/>
          <w:lang w:val="de-AT"/>
        </w:rPr>
        <w:t>den Verkäufer</w:t>
      </w:r>
      <w:r w:rsidRPr="00700C91">
        <w:rPr>
          <w:sz w:val="20"/>
          <w:szCs w:val="20"/>
          <w:lang w:val="de-AT"/>
        </w:rPr>
        <w:t xml:space="preserve"> zurückzusenden oder zu übergeben. Die Frist ist gewahrt, wenn er die Waren vor Ablauf der Frist von vierzehn Tagen absendet.</w:t>
      </w:r>
    </w:p>
    <w:p w:rsidR="00700C91" w:rsidRPr="00700C91" w:rsidRDefault="00700C91" w:rsidP="00700C91">
      <w:pPr>
        <w:pStyle w:val="KeinLeerraum"/>
        <w:jc w:val="both"/>
        <w:rPr>
          <w:sz w:val="20"/>
          <w:szCs w:val="20"/>
          <w:lang w:val="de-AT"/>
        </w:rPr>
      </w:pPr>
      <w:r w:rsidRPr="00700C91">
        <w:rPr>
          <w:sz w:val="20"/>
          <w:szCs w:val="20"/>
          <w:lang w:val="de-AT"/>
        </w:rPr>
        <w:t xml:space="preserve">Der Kunde soll Beschädigungen und Verunreinigungen der Ware vermeiden. Der Kunde möge zudem die Ware bitte möglichst in Originalverpackung mit sämtlichem Zubehör und mit allen Verpackungsbestandteilen an </w:t>
      </w:r>
      <w:r w:rsidR="003E5284">
        <w:rPr>
          <w:sz w:val="20"/>
          <w:szCs w:val="20"/>
          <w:lang w:val="de-AT"/>
        </w:rPr>
        <w:t xml:space="preserve">den Verkäufer </w:t>
      </w:r>
      <w:r w:rsidRPr="00700C91">
        <w:rPr>
          <w:sz w:val="20"/>
          <w:szCs w:val="20"/>
          <w:lang w:val="de-AT"/>
        </w:rPr>
        <w:t>zurücksenden und eine schützende Umverpackung verwenden. Wenn der Kunde die Originalverpackung nicht mehr besitzt, möge er bitte mit einer geeigneten Verpackung für einen ausreichenden Schutz vor Transportschäden sorgen. Die eben genannten Ausführungen stellen jedoch keine Voraussetzung für die wirksame Ausübung des Widerrufsrechts dar.</w:t>
      </w:r>
    </w:p>
    <w:p w:rsidR="00700C91" w:rsidRPr="00700C91" w:rsidRDefault="00700C91" w:rsidP="00700C91">
      <w:pPr>
        <w:pStyle w:val="KeinLeerraum"/>
        <w:jc w:val="both"/>
        <w:rPr>
          <w:sz w:val="20"/>
          <w:szCs w:val="20"/>
          <w:lang w:val="de-AT"/>
        </w:rPr>
      </w:pPr>
      <w:r w:rsidRPr="00700C91">
        <w:rPr>
          <w:sz w:val="20"/>
          <w:szCs w:val="20"/>
          <w:lang w:val="de-AT"/>
        </w:rPr>
        <w:t xml:space="preserve">Der Verbraucher trägt die unmittelbaren Kosten der Rücksendung der Waren. Bei Waren, die wegen ihrer Beschaffenheit nicht auf dem Postweg versendet werden können, werden die Kosten für den Rückversand auf höchstens EUR </w:t>
      </w:r>
      <w:r w:rsidR="003E5284">
        <w:rPr>
          <w:sz w:val="20"/>
          <w:szCs w:val="20"/>
          <w:lang w:val="de-AT"/>
        </w:rPr>
        <w:t>250</w:t>
      </w:r>
      <w:r w:rsidRPr="00700C91">
        <w:rPr>
          <w:sz w:val="20"/>
          <w:szCs w:val="20"/>
          <w:lang w:val="de-AT"/>
        </w:rPr>
        <w:t>,00 geschätzt.</w:t>
      </w:r>
    </w:p>
    <w:p w:rsidR="00700C91" w:rsidRPr="00700C91" w:rsidRDefault="00700C91" w:rsidP="00700C91">
      <w:pPr>
        <w:pStyle w:val="KeinLeerraum"/>
        <w:jc w:val="both"/>
        <w:rPr>
          <w:sz w:val="20"/>
          <w:szCs w:val="20"/>
          <w:lang w:val="de-AT"/>
        </w:rPr>
      </w:pPr>
      <w:r w:rsidRPr="00700C91">
        <w:rPr>
          <w:sz w:val="20"/>
          <w:szCs w:val="20"/>
          <w:lang w:val="de-AT"/>
        </w:rPr>
        <w:t xml:space="preserve">Das Widerrufsrecht besteht nicht bei den folgenden </w:t>
      </w:r>
      <w:r w:rsidRPr="00700C91">
        <w:rPr>
          <w:sz w:val="20"/>
          <w:szCs w:val="20"/>
          <w:lang w:val="de-AT"/>
        </w:rPr>
        <w:t>Verträgen:</w:t>
      </w:r>
    </w:p>
    <w:p w:rsidR="00700C91" w:rsidRPr="00700C91" w:rsidRDefault="00700C91" w:rsidP="003E5284">
      <w:pPr>
        <w:pStyle w:val="KeinLeerraum"/>
        <w:numPr>
          <w:ilvl w:val="0"/>
          <w:numId w:val="23"/>
        </w:numPr>
        <w:jc w:val="both"/>
        <w:rPr>
          <w:sz w:val="20"/>
          <w:szCs w:val="20"/>
          <w:lang w:val="de-AT"/>
        </w:rPr>
      </w:pPr>
      <w:r w:rsidRPr="00700C91">
        <w:rPr>
          <w:sz w:val="20"/>
          <w:szCs w:val="20"/>
          <w:lang w:val="de-AT"/>
        </w:rPr>
        <w:t>Verträge zur Lieferung von Waren, die nicht vorgefertigt sind und für deren Herstellung eine individuelle Auswahl oder Bestimmung durch den Verbraucher maßgeblich ist oder die eindeutig auf die persönlichen Bedürfnisse des Verbrauchers zugeschnitten sind;</w:t>
      </w:r>
    </w:p>
    <w:p w:rsidR="00700C91" w:rsidRPr="00700C91" w:rsidRDefault="00700C91" w:rsidP="003E5284">
      <w:pPr>
        <w:pStyle w:val="KeinLeerraum"/>
        <w:numPr>
          <w:ilvl w:val="0"/>
          <w:numId w:val="23"/>
        </w:numPr>
        <w:jc w:val="both"/>
        <w:rPr>
          <w:sz w:val="20"/>
          <w:szCs w:val="20"/>
          <w:lang w:val="de-AT"/>
        </w:rPr>
      </w:pPr>
      <w:r w:rsidRPr="00700C91">
        <w:rPr>
          <w:sz w:val="20"/>
          <w:szCs w:val="20"/>
          <w:lang w:val="de-AT"/>
        </w:rPr>
        <w:t>Verträge zur Lieferung versiegelter Waren, die aus Gründen des Gesundheitsschutzes oder der Hygiene nicht zur Rückgabe geeignet sind, wenn ihre Versiegelung nach der Lieferung entfernt wurde;</w:t>
      </w:r>
    </w:p>
    <w:p w:rsidR="00700C91" w:rsidRPr="00700C91" w:rsidRDefault="00700C91" w:rsidP="003E5284">
      <w:pPr>
        <w:pStyle w:val="KeinLeerraum"/>
        <w:numPr>
          <w:ilvl w:val="0"/>
          <w:numId w:val="23"/>
        </w:numPr>
        <w:jc w:val="both"/>
        <w:rPr>
          <w:sz w:val="20"/>
          <w:szCs w:val="20"/>
          <w:lang w:val="de-AT"/>
        </w:rPr>
      </w:pPr>
      <w:r w:rsidRPr="00700C91">
        <w:rPr>
          <w:sz w:val="20"/>
          <w:szCs w:val="20"/>
          <w:lang w:val="de-AT"/>
        </w:rPr>
        <w:t>für Kunden, die keine Verbraucher im Sinne des KSchG sind.</w:t>
      </w:r>
    </w:p>
    <w:p w:rsidR="003E5284" w:rsidRDefault="003E5284" w:rsidP="00700C91">
      <w:pPr>
        <w:pStyle w:val="KeinLeerraum"/>
        <w:jc w:val="both"/>
        <w:rPr>
          <w:b/>
          <w:bCs/>
          <w:sz w:val="20"/>
          <w:szCs w:val="20"/>
          <w:lang w:val="de-AT"/>
        </w:rPr>
      </w:pPr>
    </w:p>
    <w:p w:rsidR="007F663F" w:rsidRDefault="003E5284" w:rsidP="00700C91">
      <w:pPr>
        <w:pStyle w:val="KeinLeerraum"/>
        <w:jc w:val="both"/>
        <w:rPr>
          <w:sz w:val="20"/>
          <w:szCs w:val="20"/>
          <w:lang w:val="de-AT"/>
        </w:rPr>
      </w:pPr>
      <w:r w:rsidRPr="003E5284">
        <w:rPr>
          <w:sz w:val="20"/>
          <w:szCs w:val="20"/>
          <w:lang w:val="de-AT"/>
        </w:rPr>
        <w:t>9.</w:t>
      </w:r>
      <w:r w:rsidR="007F663F">
        <w:rPr>
          <w:sz w:val="20"/>
          <w:szCs w:val="20"/>
          <w:lang w:val="de-AT"/>
        </w:rPr>
        <w:t>2</w:t>
      </w:r>
      <w:r w:rsidR="00700C91" w:rsidRPr="00700C91">
        <w:rPr>
          <w:sz w:val="20"/>
          <w:szCs w:val="20"/>
          <w:lang w:val="de-AT"/>
        </w:rPr>
        <w:t xml:space="preserve"> Widerrufsbelehrung für Dienstleistungen</w:t>
      </w:r>
    </w:p>
    <w:p w:rsidR="00700C91" w:rsidRPr="00700C91" w:rsidRDefault="00700C91" w:rsidP="00700C91">
      <w:pPr>
        <w:pStyle w:val="KeinLeerraum"/>
        <w:jc w:val="both"/>
        <w:rPr>
          <w:sz w:val="20"/>
          <w:szCs w:val="20"/>
          <w:lang w:val="de-AT"/>
        </w:rPr>
      </w:pPr>
      <w:r w:rsidRPr="00700C91">
        <w:rPr>
          <w:sz w:val="20"/>
          <w:szCs w:val="20"/>
          <w:lang w:val="de-AT"/>
        </w:rPr>
        <w:t xml:space="preserve">Der Verbraucher </w:t>
      </w:r>
      <w:r w:rsidR="003E5284">
        <w:rPr>
          <w:sz w:val="20"/>
          <w:szCs w:val="20"/>
          <w:lang w:val="de-AT"/>
        </w:rPr>
        <w:t xml:space="preserve">gem. KSchG </w:t>
      </w:r>
      <w:r w:rsidRPr="00700C91">
        <w:rPr>
          <w:sz w:val="20"/>
          <w:szCs w:val="20"/>
          <w:lang w:val="de-AT"/>
        </w:rPr>
        <w:t xml:space="preserve">hat das Recht, einen </w:t>
      </w:r>
      <w:r w:rsidR="003E5284">
        <w:rPr>
          <w:sz w:val="20"/>
          <w:szCs w:val="20"/>
          <w:lang w:val="de-AT"/>
        </w:rPr>
        <w:t xml:space="preserve">im Fernabsatz </w:t>
      </w:r>
      <w:r w:rsidRPr="00700C91">
        <w:rPr>
          <w:sz w:val="20"/>
          <w:szCs w:val="20"/>
          <w:lang w:val="de-AT"/>
        </w:rPr>
        <w:t xml:space="preserve">abgeschlossenen </w:t>
      </w:r>
      <w:r w:rsidR="003E5284">
        <w:rPr>
          <w:sz w:val="20"/>
          <w:szCs w:val="20"/>
          <w:lang w:val="de-AT"/>
        </w:rPr>
        <w:t>Vertrag, der eine – wenn auch nur geringfügige – Dienstleistung zum Vertragsgegenstand enthält,</w:t>
      </w:r>
      <w:r w:rsidRPr="00700C91">
        <w:rPr>
          <w:sz w:val="20"/>
          <w:szCs w:val="20"/>
          <w:lang w:val="de-AT"/>
        </w:rPr>
        <w:t xml:space="preserve"> binnen 14 Tagen ohne Angabe von Gründen </w:t>
      </w:r>
      <w:r w:rsidR="003E5284">
        <w:rPr>
          <w:sz w:val="20"/>
          <w:szCs w:val="20"/>
          <w:lang w:val="de-AT"/>
        </w:rPr>
        <w:t xml:space="preserve">wie folgt </w:t>
      </w:r>
      <w:r w:rsidRPr="00700C91">
        <w:rPr>
          <w:sz w:val="20"/>
          <w:szCs w:val="20"/>
          <w:lang w:val="de-AT"/>
        </w:rPr>
        <w:t>zu widerrufen.</w:t>
      </w:r>
    </w:p>
    <w:p w:rsidR="00700C91" w:rsidRPr="00700C91" w:rsidRDefault="00700C91" w:rsidP="00700C91">
      <w:pPr>
        <w:pStyle w:val="KeinLeerraum"/>
        <w:jc w:val="both"/>
        <w:rPr>
          <w:sz w:val="20"/>
          <w:szCs w:val="20"/>
          <w:lang w:val="de-AT"/>
        </w:rPr>
      </w:pPr>
      <w:r w:rsidRPr="00700C91">
        <w:rPr>
          <w:sz w:val="20"/>
          <w:szCs w:val="20"/>
          <w:lang w:val="de-AT"/>
        </w:rPr>
        <w:t>Die Widerrufsfrist beträgt 14 Tage ab dem Vertragsabschluss.</w:t>
      </w:r>
    </w:p>
    <w:p w:rsidR="003E5284" w:rsidRDefault="003E5284" w:rsidP="00700C91">
      <w:pPr>
        <w:pStyle w:val="KeinLeerraum"/>
        <w:jc w:val="both"/>
        <w:rPr>
          <w:sz w:val="20"/>
          <w:szCs w:val="20"/>
          <w:lang w:val="de-AT"/>
        </w:rPr>
      </w:pPr>
      <w:r w:rsidRPr="00700C91">
        <w:rPr>
          <w:sz w:val="20"/>
          <w:szCs w:val="20"/>
          <w:lang w:val="de-AT"/>
        </w:rPr>
        <w:t xml:space="preserve">Die Beweislast für die rechtzeitige Ausübung des Widerrufsrechts trifft den Verbraucher. Um das Widerrufsrecht auszuüben, muss der Verbraucher </w:t>
      </w:r>
      <w:r>
        <w:rPr>
          <w:sz w:val="20"/>
          <w:szCs w:val="20"/>
          <w:lang w:val="de-AT"/>
        </w:rPr>
        <w:t xml:space="preserve">dem Verkäufer </w:t>
      </w:r>
      <w:r w:rsidRPr="00700C91">
        <w:rPr>
          <w:sz w:val="20"/>
          <w:szCs w:val="20"/>
          <w:lang w:val="de-AT"/>
        </w:rPr>
        <w:t>(</w:t>
      </w:r>
      <w:r>
        <w:rPr>
          <w:sz w:val="20"/>
          <w:szCs w:val="20"/>
          <w:lang w:val="de-AT"/>
        </w:rPr>
        <w:t xml:space="preserve">Una Design </w:t>
      </w:r>
      <w:proofErr w:type="spellStart"/>
      <w:r>
        <w:rPr>
          <w:sz w:val="20"/>
          <w:szCs w:val="20"/>
          <w:lang w:val="de-AT"/>
        </w:rPr>
        <w:t>eU</w:t>
      </w:r>
      <w:proofErr w:type="spellEnd"/>
      <w:r>
        <w:rPr>
          <w:sz w:val="20"/>
          <w:szCs w:val="20"/>
          <w:lang w:val="de-AT"/>
        </w:rPr>
        <w:t>, Jörgerstraße 33, 1170 Wien</w:t>
      </w:r>
      <w:r w:rsidRPr="00700C91">
        <w:rPr>
          <w:sz w:val="20"/>
          <w:szCs w:val="20"/>
          <w:lang w:val="de-AT"/>
        </w:rPr>
        <w:t xml:space="preserve">, </w:t>
      </w:r>
      <w:r>
        <w:rPr>
          <w:sz w:val="20"/>
          <w:szCs w:val="20"/>
          <w:lang w:val="de-AT"/>
        </w:rPr>
        <w:t>office</w:t>
      </w:r>
      <w:r w:rsidRPr="00700C91">
        <w:rPr>
          <w:sz w:val="20"/>
          <w:szCs w:val="20"/>
          <w:lang w:val="de-AT"/>
        </w:rPr>
        <w:t>@</w:t>
      </w:r>
      <w:r>
        <w:rPr>
          <w:sz w:val="20"/>
          <w:szCs w:val="20"/>
          <w:lang w:val="de-AT"/>
        </w:rPr>
        <w:t>unadesign.at</w:t>
      </w:r>
      <w:r w:rsidRPr="00700C91">
        <w:rPr>
          <w:sz w:val="20"/>
          <w:szCs w:val="20"/>
          <w:lang w:val="de-AT"/>
        </w:rPr>
        <w:t>) mittels einer eindeutigen Erklärung (z. B. ein mit der Post versandter Brief</w:t>
      </w:r>
      <w:r>
        <w:rPr>
          <w:sz w:val="20"/>
          <w:szCs w:val="20"/>
          <w:lang w:val="de-AT"/>
        </w:rPr>
        <w:t xml:space="preserve"> </w:t>
      </w:r>
      <w:r w:rsidRPr="00700C91">
        <w:rPr>
          <w:sz w:val="20"/>
          <w:szCs w:val="20"/>
          <w:lang w:val="de-AT"/>
        </w:rPr>
        <w:t>oder E-Mail) über seinen Entschluss, diesen Vertrag zu widerrufen, informieren. Der Verbraucher kann dafür auch das ihm von uns gemeinsam mit der Bestellbestätigung zur Verfügung gestellte Widerrufsformular verwenden, das jedoch nicht vorgeschrieben ist.</w:t>
      </w:r>
      <w:r>
        <w:rPr>
          <w:sz w:val="20"/>
          <w:szCs w:val="20"/>
          <w:lang w:val="de-AT"/>
        </w:rPr>
        <w:t xml:space="preserve"> </w:t>
      </w:r>
      <w:r w:rsidRPr="00700C91">
        <w:rPr>
          <w:sz w:val="20"/>
          <w:szCs w:val="20"/>
          <w:lang w:val="de-AT"/>
        </w:rPr>
        <w:t xml:space="preserve">Zur Wahrung der Widerrufsfrist reicht es aus, dass </w:t>
      </w:r>
      <w:r>
        <w:rPr>
          <w:sz w:val="20"/>
          <w:szCs w:val="20"/>
          <w:lang w:val="de-AT"/>
        </w:rPr>
        <w:t>der Verbraucher</w:t>
      </w:r>
      <w:r w:rsidRPr="00700C91">
        <w:rPr>
          <w:sz w:val="20"/>
          <w:szCs w:val="20"/>
          <w:lang w:val="de-AT"/>
        </w:rPr>
        <w:t xml:space="preserve"> die Mitteilung über die Ausübung des Widerrufsrechts vor Ablauf der Widerrufsfrist absende</w:t>
      </w:r>
      <w:r>
        <w:rPr>
          <w:sz w:val="20"/>
          <w:szCs w:val="20"/>
          <w:lang w:val="de-AT"/>
        </w:rPr>
        <w:t>t</w:t>
      </w:r>
      <w:r w:rsidRPr="00700C91">
        <w:rPr>
          <w:sz w:val="20"/>
          <w:szCs w:val="20"/>
          <w:lang w:val="de-AT"/>
        </w:rPr>
        <w:t>.</w:t>
      </w:r>
    </w:p>
    <w:p w:rsidR="003E5284" w:rsidRDefault="003E5284" w:rsidP="00700C91">
      <w:pPr>
        <w:pStyle w:val="KeinLeerraum"/>
        <w:jc w:val="both"/>
        <w:rPr>
          <w:sz w:val="20"/>
          <w:szCs w:val="20"/>
          <w:lang w:val="de-AT"/>
        </w:rPr>
      </w:pPr>
    </w:p>
    <w:p w:rsidR="00700C91" w:rsidRDefault="00700C91" w:rsidP="00700C91">
      <w:pPr>
        <w:pStyle w:val="KeinLeerraum"/>
        <w:jc w:val="both"/>
        <w:rPr>
          <w:sz w:val="20"/>
          <w:szCs w:val="20"/>
          <w:lang w:val="de-AT"/>
        </w:rPr>
      </w:pPr>
      <w:r w:rsidRPr="00700C91">
        <w:rPr>
          <w:sz w:val="20"/>
          <w:szCs w:val="20"/>
          <w:lang w:val="de-AT"/>
        </w:rPr>
        <w:t>Folgen des Widerrufs</w:t>
      </w:r>
    </w:p>
    <w:p w:rsidR="007F663F" w:rsidRPr="00700C91" w:rsidRDefault="007F663F" w:rsidP="00700C91">
      <w:pPr>
        <w:pStyle w:val="KeinLeerraum"/>
        <w:jc w:val="both"/>
        <w:rPr>
          <w:sz w:val="20"/>
          <w:szCs w:val="20"/>
          <w:lang w:val="de-AT"/>
        </w:rPr>
      </w:pPr>
    </w:p>
    <w:p w:rsidR="007F663F" w:rsidRDefault="007F663F" w:rsidP="00700C91">
      <w:pPr>
        <w:pStyle w:val="KeinLeerraum"/>
        <w:jc w:val="both"/>
        <w:rPr>
          <w:sz w:val="20"/>
          <w:szCs w:val="20"/>
          <w:lang w:val="de-AT"/>
        </w:rPr>
      </w:pPr>
      <w:r w:rsidRPr="00700C91">
        <w:rPr>
          <w:sz w:val="20"/>
          <w:szCs w:val="20"/>
          <w:lang w:val="de-AT"/>
        </w:rPr>
        <w:t xml:space="preserve">Widerruft der Verbraucher den Vertrag, </w:t>
      </w:r>
      <w:r>
        <w:rPr>
          <w:sz w:val="20"/>
          <w:szCs w:val="20"/>
          <w:lang w:val="de-AT"/>
        </w:rPr>
        <w:t xml:space="preserve">hat </w:t>
      </w:r>
      <w:r w:rsidRPr="00700C91">
        <w:rPr>
          <w:sz w:val="20"/>
          <w:szCs w:val="20"/>
          <w:lang w:val="de-AT"/>
        </w:rPr>
        <w:t>ihm</w:t>
      </w:r>
      <w:r>
        <w:rPr>
          <w:sz w:val="20"/>
          <w:szCs w:val="20"/>
          <w:lang w:val="de-AT"/>
        </w:rPr>
        <w:t xml:space="preserve"> der Verkäufer</w:t>
      </w:r>
      <w:r w:rsidRPr="00700C91">
        <w:rPr>
          <w:sz w:val="20"/>
          <w:szCs w:val="20"/>
          <w:lang w:val="de-AT"/>
        </w:rPr>
        <w:t xml:space="preserve"> alle Zahlungen, die </w:t>
      </w:r>
      <w:r>
        <w:rPr>
          <w:sz w:val="20"/>
          <w:szCs w:val="20"/>
          <w:lang w:val="de-AT"/>
        </w:rPr>
        <w:t xml:space="preserve">er </w:t>
      </w:r>
      <w:r w:rsidRPr="00700C91">
        <w:rPr>
          <w:sz w:val="20"/>
          <w:szCs w:val="20"/>
          <w:lang w:val="de-AT"/>
        </w:rPr>
        <w:t>vom Verbraucher erhalten haben, einschließlich der Lieferkosten (mit Ausnahme der zusätzlichen Kosten, die sich daraus ergeben, dass der Verbraucher eine andere Art der Lieferung als die vo</w:t>
      </w:r>
      <w:r>
        <w:rPr>
          <w:sz w:val="20"/>
          <w:szCs w:val="20"/>
          <w:lang w:val="de-AT"/>
        </w:rPr>
        <w:t xml:space="preserve">m Verkäufer </w:t>
      </w:r>
      <w:r w:rsidRPr="00700C91">
        <w:rPr>
          <w:sz w:val="20"/>
          <w:szCs w:val="20"/>
          <w:lang w:val="de-AT"/>
        </w:rPr>
        <w:t>angebotene, günstigste Standardlieferung gewählt haben), unverzüglich und spätestens binnen vierzehn Tagen ab dem Tag zurückzuzahlen, an dem die Mitteilung über seinen Widerruf dieses Vertrags bei</w:t>
      </w:r>
      <w:r>
        <w:rPr>
          <w:sz w:val="20"/>
          <w:szCs w:val="20"/>
          <w:lang w:val="de-AT"/>
        </w:rPr>
        <w:t>m Verkäufer</w:t>
      </w:r>
      <w:r w:rsidRPr="00700C91">
        <w:rPr>
          <w:sz w:val="20"/>
          <w:szCs w:val="20"/>
          <w:lang w:val="de-AT"/>
        </w:rPr>
        <w:t xml:space="preserve"> eingegangen ist. Für diese Rückzahlung verwende</w:t>
      </w:r>
      <w:r>
        <w:rPr>
          <w:sz w:val="20"/>
          <w:szCs w:val="20"/>
          <w:lang w:val="de-AT"/>
        </w:rPr>
        <w:t>t</w:t>
      </w:r>
      <w:r w:rsidRPr="00700C91">
        <w:rPr>
          <w:sz w:val="20"/>
          <w:szCs w:val="20"/>
          <w:lang w:val="de-AT"/>
        </w:rPr>
        <w:t xml:space="preserve"> </w:t>
      </w:r>
      <w:r>
        <w:rPr>
          <w:sz w:val="20"/>
          <w:szCs w:val="20"/>
          <w:lang w:val="de-AT"/>
        </w:rPr>
        <w:t xml:space="preserve">der Verkäufer </w:t>
      </w:r>
      <w:r w:rsidRPr="00700C91">
        <w:rPr>
          <w:sz w:val="20"/>
          <w:szCs w:val="20"/>
          <w:lang w:val="de-AT"/>
        </w:rPr>
        <w:t>dasselbe Zahlungsmittel, das der Verbraucher bei der ursprünglichen Transaktion eingesetzt hat, es sei denn, mit ihm wurde ausdrücklich etwas anderes vereinbart; in keinem Fall werden ihm wegen dieser Rückzahlung Entgelte berechnet.</w:t>
      </w:r>
    </w:p>
    <w:p w:rsidR="00700C91" w:rsidRPr="00700C91" w:rsidRDefault="00700C91" w:rsidP="00700C91">
      <w:pPr>
        <w:pStyle w:val="KeinLeerraum"/>
        <w:jc w:val="both"/>
        <w:rPr>
          <w:sz w:val="20"/>
          <w:szCs w:val="20"/>
          <w:lang w:val="de-AT"/>
        </w:rPr>
      </w:pPr>
      <w:r w:rsidRPr="00700C91">
        <w:rPr>
          <w:sz w:val="20"/>
          <w:szCs w:val="20"/>
          <w:lang w:val="de-AT"/>
        </w:rPr>
        <w:t xml:space="preserve">Hat der Verbraucher verlangt, dass die Dienstleistungen während der Widerrufsfrist beginnen sollen, so hat er </w:t>
      </w:r>
      <w:r w:rsidR="007F663F">
        <w:rPr>
          <w:sz w:val="20"/>
          <w:szCs w:val="20"/>
          <w:lang w:val="de-AT"/>
        </w:rPr>
        <w:t xml:space="preserve">den Verkäufer </w:t>
      </w:r>
      <w:r w:rsidRPr="00700C91">
        <w:rPr>
          <w:sz w:val="20"/>
          <w:szCs w:val="20"/>
          <w:lang w:val="de-AT"/>
        </w:rPr>
        <w:t xml:space="preserve">einen angemessenen Betrag zu zahlen, der dem </w:t>
      </w:r>
      <w:r w:rsidRPr="00700C91">
        <w:rPr>
          <w:sz w:val="20"/>
          <w:szCs w:val="20"/>
          <w:lang w:val="de-AT"/>
        </w:rPr>
        <w:lastRenderedPageBreak/>
        <w:t xml:space="preserve">Anteil der bis zu dem Zeitpunkt, zu dem der Verbraucher </w:t>
      </w:r>
      <w:r w:rsidR="007F663F">
        <w:rPr>
          <w:sz w:val="20"/>
          <w:szCs w:val="20"/>
          <w:lang w:val="de-AT"/>
        </w:rPr>
        <w:t>dem Verkäufer</w:t>
      </w:r>
      <w:r w:rsidRPr="00700C91">
        <w:rPr>
          <w:sz w:val="20"/>
          <w:szCs w:val="20"/>
          <w:lang w:val="de-AT"/>
        </w:rPr>
        <w:t xml:space="preserve"> von der Ausübung des Widerrufsrechts hinsichtlich dieses Vertrags unterrichtet, bereits erbrachten Dienstleistungen im Vergleich zum Gesamtumfang der im Vertrag vorgesehenen Dienstleistungen entspricht.</w:t>
      </w:r>
    </w:p>
    <w:p w:rsidR="00700C91" w:rsidRPr="00700C91" w:rsidRDefault="00700C91" w:rsidP="00700C91">
      <w:pPr>
        <w:pStyle w:val="KeinLeerraum"/>
        <w:jc w:val="both"/>
        <w:rPr>
          <w:sz w:val="20"/>
          <w:szCs w:val="20"/>
          <w:lang w:val="de-AT"/>
        </w:rPr>
      </w:pPr>
      <w:r w:rsidRPr="00700C91">
        <w:rPr>
          <w:sz w:val="20"/>
          <w:szCs w:val="20"/>
          <w:lang w:val="de-AT"/>
        </w:rPr>
        <w:t>Der Verbraucher hat kein Rücktrittsrecht bei Verträgen über:</w:t>
      </w:r>
    </w:p>
    <w:p w:rsidR="00700C91" w:rsidRPr="00700C91" w:rsidRDefault="00700C91" w:rsidP="00700C91">
      <w:pPr>
        <w:pStyle w:val="KeinLeerraum"/>
        <w:jc w:val="both"/>
        <w:rPr>
          <w:sz w:val="20"/>
          <w:szCs w:val="20"/>
          <w:lang w:val="de-AT"/>
        </w:rPr>
      </w:pPr>
      <w:r w:rsidRPr="00700C91">
        <w:rPr>
          <w:sz w:val="20"/>
          <w:szCs w:val="20"/>
          <w:lang w:val="de-AT"/>
        </w:rPr>
        <w:t xml:space="preserve">Dienstleistungen, wenn </w:t>
      </w:r>
      <w:r w:rsidR="007F663F">
        <w:rPr>
          <w:sz w:val="20"/>
          <w:szCs w:val="20"/>
          <w:lang w:val="de-AT"/>
        </w:rPr>
        <w:t>der Verkäufer</w:t>
      </w:r>
      <w:r w:rsidRPr="00700C91">
        <w:rPr>
          <w:sz w:val="20"/>
          <w:szCs w:val="20"/>
          <w:lang w:val="de-AT"/>
        </w:rPr>
        <w:t xml:space="preserve"> – auf Grundlage eines ausdrücklichen Verlangens des Verbrauchers nach § 10 Abs.</w:t>
      </w:r>
      <w:r w:rsidR="007F663F">
        <w:rPr>
          <w:sz w:val="20"/>
          <w:szCs w:val="20"/>
          <w:lang w:val="de-AT"/>
        </w:rPr>
        <w:t> </w:t>
      </w:r>
      <w:r w:rsidRPr="00700C91">
        <w:rPr>
          <w:sz w:val="20"/>
          <w:szCs w:val="20"/>
          <w:lang w:val="de-AT"/>
        </w:rPr>
        <w:t>1 FAGG sowie einer Bestätigung des Verbrauchers über dessen Kenntnis vom Verlust des Rücktrittsrechts bei vollständiger Vertragserfüllung – noch vor Ablauf der Rücktrittsfrist nach § 11 FAGG mit der Ausführung der Dienstleistung begonnen haben und die Dienstleistung sodann vollständig erbracht wurde.</w:t>
      </w:r>
    </w:p>
    <w:p w:rsidR="007F663F" w:rsidRDefault="007F663F" w:rsidP="00700C91">
      <w:pPr>
        <w:pStyle w:val="KeinLeerraum"/>
        <w:jc w:val="both"/>
        <w:rPr>
          <w:b/>
          <w:bCs/>
          <w:sz w:val="20"/>
          <w:szCs w:val="20"/>
          <w:lang w:val="de-AT"/>
        </w:rPr>
      </w:pPr>
    </w:p>
    <w:p w:rsidR="007F663F" w:rsidRDefault="007F663F" w:rsidP="00700C91">
      <w:pPr>
        <w:pStyle w:val="KeinLeerraum"/>
        <w:jc w:val="both"/>
        <w:rPr>
          <w:sz w:val="20"/>
          <w:szCs w:val="20"/>
          <w:lang w:val="de-AT"/>
        </w:rPr>
      </w:pPr>
      <w:r>
        <w:rPr>
          <w:sz w:val="20"/>
          <w:szCs w:val="20"/>
          <w:lang w:val="de-AT"/>
        </w:rPr>
        <w:t xml:space="preserve">9.3 </w:t>
      </w:r>
      <w:r w:rsidR="00700C91" w:rsidRPr="00700C91">
        <w:rPr>
          <w:sz w:val="20"/>
          <w:szCs w:val="20"/>
          <w:lang w:val="de-AT"/>
        </w:rPr>
        <w:t>Muster-Widerrufsformular</w:t>
      </w:r>
    </w:p>
    <w:p w:rsidR="00700C91" w:rsidRPr="00700C91" w:rsidRDefault="00700C91" w:rsidP="00700C91">
      <w:pPr>
        <w:pStyle w:val="KeinLeerraum"/>
        <w:jc w:val="both"/>
        <w:rPr>
          <w:sz w:val="20"/>
          <w:szCs w:val="20"/>
          <w:lang w:val="de-AT"/>
        </w:rPr>
      </w:pPr>
      <w:r w:rsidRPr="00700C91">
        <w:rPr>
          <w:sz w:val="20"/>
          <w:szCs w:val="20"/>
          <w:lang w:val="de-AT"/>
        </w:rPr>
        <w:t xml:space="preserve">Wenn der Verbraucher den Vertrag widerrufen will, so kann er dieses Formular ausfüllen und an </w:t>
      </w:r>
      <w:r w:rsidR="007F663F">
        <w:rPr>
          <w:sz w:val="20"/>
          <w:szCs w:val="20"/>
          <w:lang w:val="de-AT"/>
        </w:rPr>
        <w:t xml:space="preserve">den Verkäufer </w:t>
      </w:r>
      <w:r w:rsidRPr="00700C91">
        <w:rPr>
          <w:sz w:val="20"/>
          <w:szCs w:val="20"/>
          <w:lang w:val="de-AT"/>
        </w:rPr>
        <w:t>zurücksenden.</w:t>
      </w:r>
    </w:p>
    <w:p w:rsidR="00700C91" w:rsidRPr="00700C91" w:rsidRDefault="00700C91" w:rsidP="00700C91">
      <w:pPr>
        <w:pStyle w:val="KeinLeerraum"/>
        <w:jc w:val="both"/>
        <w:rPr>
          <w:sz w:val="20"/>
          <w:szCs w:val="20"/>
          <w:lang w:val="de-AT"/>
        </w:rPr>
      </w:pPr>
      <w:r w:rsidRPr="00700C91">
        <w:rPr>
          <w:sz w:val="20"/>
          <w:szCs w:val="20"/>
          <w:lang w:val="de-AT"/>
        </w:rPr>
        <w:t xml:space="preserve">– An </w:t>
      </w:r>
      <w:r w:rsidR="007F663F">
        <w:rPr>
          <w:sz w:val="20"/>
          <w:szCs w:val="20"/>
          <w:lang w:val="de-AT"/>
        </w:rPr>
        <w:t xml:space="preserve">Una Design </w:t>
      </w:r>
      <w:proofErr w:type="spellStart"/>
      <w:r w:rsidR="007F663F">
        <w:rPr>
          <w:sz w:val="20"/>
          <w:szCs w:val="20"/>
          <w:lang w:val="de-AT"/>
        </w:rPr>
        <w:t>eU</w:t>
      </w:r>
      <w:proofErr w:type="spellEnd"/>
      <w:r w:rsidR="007F663F">
        <w:rPr>
          <w:sz w:val="20"/>
          <w:szCs w:val="20"/>
          <w:lang w:val="de-AT"/>
        </w:rPr>
        <w:t>, Jörgerstraße 33, 1170 Wien</w:t>
      </w:r>
      <w:r w:rsidRPr="00700C91">
        <w:rPr>
          <w:sz w:val="20"/>
          <w:szCs w:val="20"/>
          <w:lang w:val="de-AT"/>
        </w:rPr>
        <w:t xml:space="preserve">, </w:t>
      </w:r>
      <w:r w:rsidR="007F663F">
        <w:rPr>
          <w:sz w:val="20"/>
          <w:szCs w:val="20"/>
          <w:lang w:val="de-AT"/>
        </w:rPr>
        <w:t>office@unadesign.at.</w:t>
      </w:r>
    </w:p>
    <w:p w:rsidR="00700C91" w:rsidRPr="00700C91" w:rsidRDefault="00700C91" w:rsidP="00700C91">
      <w:pPr>
        <w:pStyle w:val="KeinLeerraum"/>
        <w:jc w:val="both"/>
        <w:rPr>
          <w:sz w:val="20"/>
          <w:szCs w:val="20"/>
          <w:lang w:val="de-AT"/>
        </w:rPr>
      </w:pPr>
      <w:r w:rsidRPr="00700C91">
        <w:rPr>
          <w:sz w:val="20"/>
          <w:szCs w:val="20"/>
          <w:lang w:val="de-AT"/>
        </w:rPr>
        <w:t>– Hiermit widerrufe(n) ich/wir (*) den von mir/uns (*) abgeschlossenen Vertrag über den Kauf der folgenden Waren (</w:t>
      </w:r>
      <w:proofErr w:type="gramStart"/>
      <w:r w:rsidRPr="00700C91">
        <w:rPr>
          <w:sz w:val="20"/>
          <w:szCs w:val="20"/>
          <w:lang w:val="de-AT"/>
        </w:rPr>
        <w:t>*)/</w:t>
      </w:r>
      <w:proofErr w:type="gramEnd"/>
      <w:r w:rsidRPr="00700C91">
        <w:rPr>
          <w:sz w:val="20"/>
          <w:szCs w:val="20"/>
          <w:lang w:val="de-AT"/>
        </w:rPr>
        <w:t>die Erbringung der folgenden Dienstleistung (*)</w:t>
      </w:r>
    </w:p>
    <w:p w:rsidR="00700C91" w:rsidRPr="00700C91" w:rsidRDefault="00700C91" w:rsidP="00700C91">
      <w:pPr>
        <w:pStyle w:val="KeinLeerraum"/>
        <w:jc w:val="both"/>
        <w:rPr>
          <w:sz w:val="20"/>
          <w:szCs w:val="20"/>
          <w:lang w:val="de-AT"/>
        </w:rPr>
      </w:pPr>
      <w:r w:rsidRPr="00700C91">
        <w:rPr>
          <w:sz w:val="20"/>
          <w:szCs w:val="20"/>
          <w:lang w:val="de-AT"/>
        </w:rPr>
        <w:t>– Bestellt am (</w:t>
      </w:r>
      <w:proofErr w:type="gramStart"/>
      <w:r w:rsidRPr="00700C91">
        <w:rPr>
          <w:sz w:val="20"/>
          <w:szCs w:val="20"/>
          <w:lang w:val="de-AT"/>
        </w:rPr>
        <w:t>*)/</w:t>
      </w:r>
      <w:proofErr w:type="gramEnd"/>
      <w:r w:rsidRPr="00700C91">
        <w:rPr>
          <w:sz w:val="20"/>
          <w:szCs w:val="20"/>
          <w:lang w:val="de-AT"/>
        </w:rPr>
        <w:t>erhalten am (*)</w:t>
      </w:r>
    </w:p>
    <w:p w:rsidR="00700C91" w:rsidRPr="00700C91" w:rsidRDefault="00700C91" w:rsidP="00700C91">
      <w:pPr>
        <w:pStyle w:val="KeinLeerraum"/>
        <w:jc w:val="both"/>
        <w:rPr>
          <w:sz w:val="20"/>
          <w:szCs w:val="20"/>
          <w:lang w:val="de-AT"/>
        </w:rPr>
      </w:pPr>
      <w:r w:rsidRPr="00700C91">
        <w:rPr>
          <w:sz w:val="20"/>
          <w:szCs w:val="20"/>
          <w:lang w:val="de-AT"/>
        </w:rPr>
        <w:t>– Name des/der Verbraucher(s)</w:t>
      </w:r>
    </w:p>
    <w:p w:rsidR="00700C91" w:rsidRPr="00700C91" w:rsidRDefault="00700C91" w:rsidP="00700C91">
      <w:pPr>
        <w:pStyle w:val="KeinLeerraum"/>
        <w:jc w:val="both"/>
        <w:rPr>
          <w:sz w:val="20"/>
          <w:szCs w:val="20"/>
          <w:lang w:val="de-AT"/>
        </w:rPr>
      </w:pPr>
      <w:r w:rsidRPr="00700C91">
        <w:rPr>
          <w:sz w:val="20"/>
          <w:szCs w:val="20"/>
          <w:lang w:val="de-AT"/>
        </w:rPr>
        <w:t>– Anschrift des/der Verbraucher(s)</w:t>
      </w:r>
    </w:p>
    <w:p w:rsidR="00700C91" w:rsidRPr="00700C91" w:rsidRDefault="00700C91" w:rsidP="00700C91">
      <w:pPr>
        <w:pStyle w:val="KeinLeerraum"/>
        <w:jc w:val="both"/>
        <w:rPr>
          <w:sz w:val="20"/>
          <w:szCs w:val="20"/>
          <w:lang w:val="de-AT"/>
        </w:rPr>
      </w:pPr>
      <w:r w:rsidRPr="00700C91">
        <w:rPr>
          <w:sz w:val="20"/>
          <w:szCs w:val="20"/>
          <w:lang w:val="de-AT"/>
        </w:rPr>
        <w:t>– Unterschrift des/der Verbraucher(s) (nur bei Mitteilung auf Papier)</w:t>
      </w:r>
    </w:p>
    <w:p w:rsidR="00700C91" w:rsidRPr="00700C91" w:rsidRDefault="00700C91" w:rsidP="00700C91">
      <w:pPr>
        <w:pStyle w:val="KeinLeerraum"/>
        <w:jc w:val="both"/>
        <w:rPr>
          <w:sz w:val="20"/>
          <w:szCs w:val="20"/>
          <w:lang w:val="de-AT"/>
        </w:rPr>
      </w:pPr>
      <w:r w:rsidRPr="00700C91">
        <w:rPr>
          <w:sz w:val="20"/>
          <w:szCs w:val="20"/>
          <w:lang w:val="de-AT"/>
        </w:rPr>
        <w:t>– Datum</w:t>
      </w:r>
    </w:p>
    <w:p w:rsidR="00700C91" w:rsidRPr="00700C91" w:rsidRDefault="00700C91" w:rsidP="00700C91">
      <w:pPr>
        <w:pStyle w:val="KeinLeerraum"/>
        <w:jc w:val="both"/>
        <w:rPr>
          <w:sz w:val="20"/>
          <w:szCs w:val="20"/>
          <w:lang w:val="de-AT"/>
        </w:rPr>
      </w:pPr>
      <w:r w:rsidRPr="00700C91">
        <w:rPr>
          <w:sz w:val="20"/>
          <w:szCs w:val="20"/>
          <w:lang w:val="de-AT"/>
        </w:rPr>
        <w:t>(*) Unzutreffendes streichen.</w:t>
      </w:r>
    </w:p>
    <w:p w:rsidR="00C11681" w:rsidRDefault="00C11681" w:rsidP="00700C91">
      <w:pPr>
        <w:pStyle w:val="KeinLeerraum"/>
        <w:jc w:val="both"/>
        <w:rPr>
          <w:sz w:val="20"/>
          <w:szCs w:val="20"/>
          <w:lang w:val="de-AT"/>
        </w:rPr>
      </w:pPr>
    </w:p>
    <w:p w:rsidR="0045304E" w:rsidRPr="00C11681" w:rsidRDefault="007F663F" w:rsidP="00700C91">
      <w:pPr>
        <w:pStyle w:val="KeinLeerraum"/>
        <w:jc w:val="both"/>
        <w:rPr>
          <w:sz w:val="20"/>
          <w:szCs w:val="20"/>
          <w:lang w:val="de-AT"/>
        </w:rPr>
      </w:pPr>
      <w:r>
        <w:rPr>
          <w:sz w:val="20"/>
          <w:szCs w:val="20"/>
          <w:lang w:val="de-AT"/>
        </w:rPr>
        <w:t>10</w:t>
      </w:r>
      <w:r w:rsidR="0045304E" w:rsidRPr="00C11681">
        <w:rPr>
          <w:sz w:val="20"/>
          <w:szCs w:val="20"/>
          <w:lang w:val="de-AT"/>
        </w:rPr>
        <w:t xml:space="preserve">. </w:t>
      </w:r>
      <w:r w:rsidR="00631579">
        <w:rPr>
          <w:sz w:val="20"/>
          <w:szCs w:val="20"/>
          <w:lang w:val="de-AT"/>
        </w:rPr>
        <w:tab/>
      </w:r>
      <w:r w:rsidR="0045304E" w:rsidRPr="00C11681">
        <w:rPr>
          <w:sz w:val="20"/>
          <w:szCs w:val="20"/>
          <w:lang w:val="de-AT"/>
        </w:rPr>
        <w:t xml:space="preserve">Entsorgung von Elektro- und Elektronikaltgeräten </w:t>
      </w:r>
    </w:p>
    <w:p w:rsidR="0045304E" w:rsidRPr="00C11681" w:rsidRDefault="0045304E" w:rsidP="00700C91">
      <w:pPr>
        <w:pStyle w:val="KeinLeerraum"/>
        <w:jc w:val="both"/>
        <w:rPr>
          <w:sz w:val="20"/>
          <w:szCs w:val="20"/>
          <w:lang w:val="de-AT"/>
        </w:rPr>
      </w:pPr>
      <w:r w:rsidRPr="00390F44">
        <w:rPr>
          <w:sz w:val="20"/>
          <w:szCs w:val="20"/>
          <w:lang w:val="de-AT"/>
        </w:rPr>
        <w:t>Der Käufer, welcher seinen Sitz in Österreich hat, hat dafür Sorge zu tragen, dass dem Verkäufer alle Informationen zur Verfügung gestellt werden, um die Verpflichtungen des Verkäufers als Hersteller/Importeur gemäß den gesetzlich anwendbaren Vorschriften erfüllen zu können.</w:t>
      </w:r>
      <w:r w:rsidRPr="00C11681">
        <w:rPr>
          <w:sz w:val="20"/>
          <w:szCs w:val="20"/>
          <w:lang w:val="de-AT"/>
        </w:rPr>
        <w:t xml:space="preserve">  </w:t>
      </w:r>
    </w:p>
    <w:p w:rsidR="00C11681" w:rsidRDefault="00C11681" w:rsidP="00700C91">
      <w:pPr>
        <w:pStyle w:val="KeinLeerraum"/>
        <w:jc w:val="both"/>
        <w:rPr>
          <w:sz w:val="20"/>
          <w:szCs w:val="20"/>
          <w:lang w:val="de-AT"/>
        </w:rPr>
      </w:pPr>
    </w:p>
    <w:p w:rsidR="0045304E" w:rsidRPr="00C11681" w:rsidRDefault="0045304E" w:rsidP="00700C91">
      <w:pPr>
        <w:pStyle w:val="KeinLeerraum"/>
        <w:jc w:val="both"/>
        <w:rPr>
          <w:sz w:val="20"/>
          <w:szCs w:val="20"/>
          <w:lang w:val="de-AT"/>
        </w:rPr>
      </w:pPr>
      <w:r w:rsidRPr="00C11681">
        <w:rPr>
          <w:sz w:val="20"/>
          <w:szCs w:val="20"/>
          <w:lang w:val="de-AT"/>
        </w:rPr>
        <w:t>1</w:t>
      </w:r>
      <w:r w:rsidR="007F663F">
        <w:rPr>
          <w:sz w:val="20"/>
          <w:szCs w:val="20"/>
          <w:lang w:val="de-AT"/>
        </w:rPr>
        <w:t>1</w:t>
      </w:r>
      <w:r w:rsidRPr="00C11681">
        <w:rPr>
          <w:sz w:val="20"/>
          <w:szCs w:val="20"/>
          <w:lang w:val="de-AT"/>
        </w:rPr>
        <w:t>.</w:t>
      </w:r>
      <w:r w:rsidR="00C11681" w:rsidRPr="00C11681">
        <w:rPr>
          <w:sz w:val="20"/>
          <w:szCs w:val="20"/>
          <w:lang w:val="de-AT"/>
        </w:rPr>
        <w:tab/>
      </w:r>
      <w:r w:rsidRPr="00C11681">
        <w:rPr>
          <w:sz w:val="20"/>
          <w:szCs w:val="20"/>
          <w:lang w:val="de-AT"/>
        </w:rPr>
        <w:t xml:space="preserve">Haftung des Verkäufers </w:t>
      </w:r>
    </w:p>
    <w:p w:rsidR="0045304E" w:rsidRPr="00E11B33" w:rsidRDefault="00CC3C84" w:rsidP="00E11B33">
      <w:pPr>
        <w:pStyle w:val="KeinLeerraum"/>
        <w:numPr>
          <w:ilvl w:val="0"/>
          <w:numId w:val="17"/>
        </w:numPr>
        <w:jc w:val="both"/>
        <w:rPr>
          <w:sz w:val="20"/>
          <w:szCs w:val="20"/>
          <w:lang w:val="de-AT"/>
        </w:rPr>
      </w:pPr>
      <w:r>
        <w:rPr>
          <w:sz w:val="20"/>
          <w:szCs w:val="20"/>
          <w:lang w:val="de-AT"/>
        </w:rPr>
        <w:t xml:space="preserve"> </w:t>
      </w:r>
      <w:r w:rsidR="0045304E" w:rsidRPr="00C11681">
        <w:rPr>
          <w:sz w:val="20"/>
          <w:szCs w:val="20"/>
          <w:lang w:val="de-AT"/>
        </w:rPr>
        <w:t>Der Verkäufer haftet für Schäden außerhalb des Anwendungsbereiches des</w:t>
      </w:r>
      <w:r w:rsidR="00100394" w:rsidRPr="00C11681">
        <w:rPr>
          <w:sz w:val="20"/>
          <w:szCs w:val="20"/>
          <w:lang w:val="de-AT"/>
        </w:rPr>
        <w:t xml:space="preserve"> </w:t>
      </w:r>
      <w:r w:rsidR="0045304E" w:rsidRPr="00C11681">
        <w:rPr>
          <w:sz w:val="20"/>
          <w:szCs w:val="20"/>
          <w:lang w:val="de-AT"/>
        </w:rPr>
        <w:t>Produkthaftungsgesetzes nur, sofern ihm Vorsatz oder grobe Fahrlässigkeit nachgewiesen werden, im Rahmen der gesetzlichen Vorschriften. Die Gesamthaftung des Verkäufers in Fällen der groben Fahrlässigkeit ist auf den Nettoauftragswert oder auf EUR</w:t>
      </w:r>
      <w:r w:rsidR="00B515BF">
        <w:rPr>
          <w:sz w:val="20"/>
          <w:szCs w:val="20"/>
          <w:lang w:val="de-AT"/>
        </w:rPr>
        <w:t> </w:t>
      </w:r>
      <w:r w:rsidR="0045304E" w:rsidRPr="00C11681">
        <w:rPr>
          <w:sz w:val="20"/>
          <w:szCs w:val="20"/>
          <w:lang w:val="de-AT"/>
        </w:rPr>
        <w:t xml:space="preserve">5.000,- begrenzt, je nachdem, welcher </w:t>
      </w:r>
      <w:r w:rsidR="0045304E" w:rsidRPr="00E11B33">
        <w:rPr>
          <w:sz w:val="20"/>
          <w:szCs w:val="20"/>
          <w:lang w:val="de-AT"/>
        </w:rPr>
        <w:t>Wert niedriger ist. Pro Schadensfall ist die Haftung des Verkäufers auf 25 % des Nettoauftragswertes oder auf EUR</w:t>
      </w:r>
      <w:r w:rsidR="00B515BF" w:rsidRPr="00E11B33">
        <w:rPr>
          <w:sz w:val="20"/>
          <w:szCs w:val="20"/>
          <w:lang w:val="de-AT"/>
        </w:rPr>
        <w:t> </w:t>
      </w:r>
      <w:r w:rsidR="0045304E" w:rsidRPr="00E11B33">
        <w:rPr>
          <w:sz w:val="20"/>
          <w:szCs w:val="20"/>
          <w:lang w:val="de-AT"/>
        </w:rPr>
        <w:t xml:space="preserve">500,- begrenzt, je nachdem, welcher Wert niedriger ist. </w:t>
      </w:r>
    </w:p>
    <w:p w:rsidR="0045304E" w:rsidRPr="00C11681" w:rsidRDefault="00CC3C84" w:rsidP="00700C91">
      <w:pPr>
        <w:pStyle w:val="KeinLeerraum"/>
        <w:numPr>
          <w:ilvl w:val="0"/>
          <w:numId w:val="17"/>
        </w:numPr>
        <w:jc w:val="both"/>
        <w:rPr>
          <w:sz w:val="20"/>
          <w:szCs w:val="20"/>
          <w:lang w:val="de-AT"/>
        </w:rPr>
      </w:pPr>
      <w:r>
        <w:rPr>
          <w:sz w:val="20"/>
          <w:szCs w:val="20"/>
          <w:lang w:val="de-AT"/>
        </w:rPr>
        <w:t xml:space="preserve"> </w:t>
      </w:r>
      <w:r w:rsidR="0045304E" w:rsidRPr="00C11681">
        <w:rPr>
          <w:sz w:val="20"/>
          <w:szCs w:val="20"/>
          <w:lang w:val="de-AT"/>
        </w:rPr>
        <w:t xml:space="preserve">Sofern nicht anders vereinbart, sind die Haftung für leichte Fahrlässigkeit, mit Ausnahme von Personenschäden, sowie der Ersatz von Folgeschäden, reinen Vermögensschäden, indirekten Schäden, </w:t>
      </w:r>
      <w:r w:rsidR="0045304E" w:rsidRPr="00C11681">
        <w:rPr>
          <w:sz w:val="20"/>
          <w:szCs w:val="20"/>
          <w:lang w:val="de-AT"/>
        </w:rPr>
        <w:t>Produktionsausfall, Finanzierungskosten, Kosten für Ersatzenergie, Verlust von Energie, Daten oder Informationen, des entgangenen Gewinns, nicht erzielter Ersparnisse, von Zinsverlusten</w:t>
      </w:r>
      <w:r w:rsidR="00100394" w:rsidRPr="00C11681">
        <w:rPr>
          <w:sz w:val="20"/>
          <w:szCs w:val="20"/>
          <w:lang w:val="de-AT"/>
        </w:rPr>
        <w:t xml:space="preserve"> </w:t>
      </w:r>
      <w:r w:rsidR="0045304E" w:rsidRPr="00C11681">
        <w:rPr>
          <w:sz w:val="20"/>
          <w:szCs w:val="20"/>
          <w:lang w:val="de-AT"/>
        </w:rPr>
        <w:t xml:space="preserve">und von Schäden aus Ansprüchen Dritter gegen den Käufer ausgeschlossen. </w:t>
      </w:r>
    </w:p>
    <w:p w:rsidR="0045304E" w:rsidRPr="00C11681" w:rsidRDefault="00CC3C84" w:rsidP="00700C91">
      <w:pPr>
        <w:pStyle w:val="KeinLeerraum"/>
        <w:numPr>
          <w:ilvl w:val="0"/>
          <w:numId w:val="17"/>
        </w:numPr>
        <w:jc w:val="both"/>
        <w:rPr>
          <w:sz w:val="20"/>
          <w:szCs w:val="20"/>
          <w:lang w:val="de-AT"/>
        </w:rPr>
      </w:pPr>
      <w:r>
        <w:rPr>
          <w:sz w:val="20"/>
          <w:szCs w:val="20"/>
          <w:lang w:val="de-AT"/>
        </w:rPr>
        <w:t xml:space="preserve"> </w:t>
      </w:r>
      <w:r w:rsidR="0045304E" w:rsidRPr="00C11681">
        <w:rPr>
          <w:sz w:val="20"/>
          <w:szCs w:val="20"/>
          <w:lang w:val="de-AT"/>
        </w:rPr>
        <w:t xml:space="preserve">Sofern nicht anders vereinbart, ist bei Nichteinhaltung allfälliger Bedingungen für Montage, Inbetriebnahme und Benutzung (wie z. B. in Bedienungsanleitungen enthalten) oder der behördlichen Zulassungsbedingungen jeder Schadenersatz ausgeschlossen. </w:t>
      </w:r>
    </w:p>
    <w:p w:rsidR="0045304E" w:rsidRPr="00C11681" w:rsidRDefault="00CC3C84" w:rsidP="00700C91">
      <w:pPr>
        <w:pStyle w:val="KeinLeerraum"/>
        <w:numPr>
          <w:ilvl w:val="0"/>
          <w:numId w:val="17"/>
        </w:numPr>
        <w:jc w:val="both"/>
        <w:rPr>
          <w:sz w:val="20"/>
          <w:szCs w:val="20"/>
          <w:lang w:val="de-AT"/>
        </w:rPr>
      </w:pPr>
      <w:r>
        <w:rPr>
          <w:sz w:val="20"/>
          <w:szCs w:val="20"/>
          <w:lang w:val="de-AT"/>
        </w:rPr>
        <w:t xml:space="preserve"> </w:t>
      </w:r>
      <w:r w:rsidR="0045304E" w:rsidRPr="00C11681">
        <w:rPr>
          <w:sz w:val="20"/>
          <w:szCs w:val="20"/>
          <w:lang w:val="de-AT"/>
        </w:rPr>
        <w:t xml:space="preserve">Sind Vertragsstrafen vereinbart, sind </w:t>
      </w:r>
      <w:proofErr w:type="gramStart"/>
      <w:r w:rsidR="0045304E" w:rsidRPr="00C11681">
        <w:rPr>
          <w:sz w:val="20"/>
          <w:szCs w:val="20"/>
          <w:lang w:val="de-AT"/>
        </w:rPr>
        <w:t>darüber hinausgehende</w:t>
      </w:r>
      <w:proofErr w:type="gramEnd"/>
      <w:r w:rsidR="0045304E" w:rsidRPr="00C11681">
        <w:rPr>
          <w:sz w:val="20"/>
          <w:szCs w:val="20"/>
          <w:lang w:val="de-AT"/>
        </w:rPr>
        <w:t xml:space="preserve"> Ansprüche des Käufers aus dem jeweiligen Titel ausgeschlossen. </w:t>
      </w:r>
    </w:p>
    <w:p w:rsidR="0045304E" w:rsidRPr="00C11681" w:rsidRDefault="00CC3C84" w:rsidP="00700C91">
      <w:pPr>
        <w:pStyle w:val="KeinLeerraum"/>
        <w:numPr>
          <w:ilvl w:val="0"/>
          <w:numId w:val="17"/>
        </w:numPr>
        <w:jc w:val="both"/>
        <w:rPr>
          <w:sz w:val="20"/>
          <w:szCs w:val="20"/>
          <w:lang w:val="de-AT"/>
        </w:rPr>
      </w:pPr>
      <w:r>
        <w:rPr>
          <w:sz w:val="20"/>
          <w:szCs w:val="20"/>
          <w:lang w:val="de-AT"/>
        </w:rPr>
        <w:t xml:space="preserve"> </w:t>
      </w:r>
      <w:r w:rsidR="0045304E" w:rsidRPr="00C11681">
        <w:rPr>
          <w:sz w:val="20"/>
          <w:szCs w:val="20"/>
          <w:lang w:val="de-AT"/>
        </w:rPr>
        <w:t xml:space="preserve">Die Regelungen des Punktes 10 gelten abschließend für sämtliche Ansprüche des Käufers gegen den Verkäufer, gleich aus welchem Rechtsgrund und -titel und sind auch für alle Mitarbeiter, Subunternehmer und Sublieferanten des Verkäufers wirksam.  </w:t>
      </w:r>
    </w:p>
    <w:p w:rsidR="00B515BF" w:rsidRDefault="00B515BF" w:rsidP="00700C91">
      <w:pPr>
        <w:pStyle w:val="KeinLeerraum"/>
        <w:jc w:val="both"/>
        <w:rPr>
          <w:sz w:val="20"/>
          <w:szCs w:val="20"/>
          <w:lang w:val="de-AT"/>
        </w:rPr>
      </w:pPr>
    </w:p>
    <w:p w:rsidR="0045304E" w:rsidRPr="00C11681" w:rsidRDefault="0045304E" w:rsidP="00700C91">
      <w:pPr>
        <w:pStyle w:val="KeinLeerraum"/>
        <w:jc w:val="both"/>
        <w:rPr>
          <w:sz w:val="20"/>
          <w:szCs w:val="20"/>
          <w:lang w:val="de-AT"/>
        </w:rPr>
      </w:pPr>
      <w:r w:rsidRPr="00C11681">
        <w:rPr>
          <w:sz w:val="20"/>
          <w:szCs w:val="20"/>
          <w:lang w:val="de-AT"/>
        </w:rPr>
        <w:t>1</w:t>
      </w:r>
      <w:r w:rsidR="007F663F">
        <w:rPr>
          <w:sz w:val="20"/>
          <w:szCs w:val="20"/>
          <w:lang w:val="de-AT"/>
        </w:rPr>
        <w:t>2</w:t>
      </w:r>
      <w:r w:rsidRPr="00C11681">
        <w:rPr>
          <w:sz w:val="20"/>
          <w:szCs w:val="20"/>
          <w:lang w:val="de-AT"/>
        </w:rPr>
        <w:t>.</w:t>
      </w:r>
      <w:r w:rsidR="00C11681" w:rsidRPr="00C11681">
        <w:rPr>
          <w:sz w:val="20"/>
          <w:szCs w:val="20"/>
          <w:lang w:val="de-AT"/>
        </w:rPr>
        <w:tab/>
      </w:r>
      <w:r w:rsidRPr="00C11681">
        <w:rPr>
          <w:sz w:val="20"/>
          <w:szCs w:val="20"/>
          <w:lang w:val="de-AT"/>
        </w:rPr>
        <w:t xml:space="preserve">Gewerbliche Schutzrechte und Urheberrecht </w:t>
      </w:r>
    </w:p>
    <w:p w:rsidR="0045304E" w:rsidRPr="00C11681" w:rsidRDefault="00CC3C84" w:rsidP="00700C91">
      <w:pPr>
        <w:pStyle w:val="KeinLeerraum"/>
        <w:numPr>
          <w:ilvl w:val="0"/>
          <w:numId w:val="18"/>
        </w:numPr>
        <w:jc w:val="both"/>
        <w:rPr>
          <w:sz w:val="20"/>
          <w:szCs w:val="20"/>
          <w:lang w:val="de-AT"/>
        </w:rPr>
      </w:pPr>
      <w:r>
        <w:rPr>
          <w:sz w:val="20"/>
          <w:szCs w:val="20"/>
          <w:lang w:val="de-AT"/>
        </w:rPr>
        <w:t xml:space="preserve"> </w:t>
      </w:r>
      <w:r w:rsidR="0045304E" w:rsidRPr="00C11681">
        <w:rPr>
          <w:sz w:val="20"/>
          <w:szCs w:val="20"/>
          <w:lang w:val="de-AT"/>
        </w:rPr>
        <w:t xml:space="preserve">Wird eine Ware vom Verkäufer auf Grund von Konstruktionsangaben, Zeichnungen, Modellen oder sonstigen Spezifikationen des Käufers angefertigt, hat der Käufer diesen bei allfälliger Verletzung von Schutzrechten </w:t>
      </w:r>
      <w:r w:rsidR="00164C72" w:rsidRPr="00C11681">
        <w:rPr>
          <w:sz w:val="20"/>
          <w:szCs w:val="20"/>
          <w:lang w:val="de-AT"/>
        </w:rPr>
        <w:t>Schad</w:t>
      </w:r>
      <w:r w:rsidR="0045304E" w:rsidRPr="00C11681">
        <w:rPr>
          <w:sz w:val="20"/>
          <w:szCs w:val="20"/>
          <w:lang w:val="de-AT"/>
        </w:rPr>
        <w:t xml:space="preserve">- und klaglos zu halten. </w:t>
      </w:r>
    </w:p>
    <w:p w:rsidR="0045304E" w:rsidRPr="00C11681" w:rsidRDefault="00CC3C84" w:rsidP="00700C91">
      <w:pPr>
        <w:pStyle w:val="KeinLeerraum"/>
        <w:numPr>
          <w:ilvl w:val="0"/>
          <w:numId w:val="18"/>
        </w:numPr>
        <w:jc w:val="both"/>
        <w:rPr>
          <w:sz w:val="20"/>
          <w:szCs w:val="20"/>
          <w:lang w:val="de-AT"/>
        </w:rPr>
      </w:pPr>
      <w:r>
        <w:rPr>
          <w:sz w:val="20"/>
          <w:szCs w:val="20"/>
          <w:lang w:val="de-AT"/>
        </w:rPr>
        <w:t xml:space="preserve"> </w:t>
      </w:r>
      <w:r w:rsidR="0045304E" w:rsidRPr="00C11681">
        <w:rPr>
          <w:sz w:val="20"/>
          <w:szCs w:val="20"/>
          <w:lang w:val="de-AT"/>
        </w:rPr>
        <w:t xml:space="preserve">Ausführungsunterlagen wie z. B. Pläne, Skizzen und sonstige technische Unterlagen bleiben ebenso wie Muster, Kataloge, Prospekte, Abbildungen u.dgl. stets geistiges Eigentum des Verkäufers und unterliegen den einschlägigen gesetzlichen Bestimmungen hinsichtlich Vervielfältigung, Nachahmung, Wettbewerb usw. Punkt 2.2 gilt auch für Ausführungsunterlagen. </w:t>
      </w:r>
    </w:p>
    <w:p w:rsidR="00B515BF" w:rsidRDefault="00B515BF" w:rsidP="00700C91">
      <w:pPr>
        <w:pStyle w:val="KeinLeerraum"/>
        <w:jc w:val="both"/>
        <w:rPr>
          <w:sz w:val="20"/>
          <w:szCs w:val="20"/>
          <w:lang w:val="de-AT"/>
        </w:rPr>
      </w:pPr>
    </w:p>
    <w:p w:rsidR="0045304E" w:rsidRPr="00C11681" w:rsidRDefault="0045304E" w:rsidP="00700C91">
      <w:pPr>
        <w:pStyle w:val="KeinLeerraum"/>
        <w:jc w:val="both"/>
        <w:rPr>
          <w:sz w:val="20"/>
          <w:szCs w:val="20"/>
          <w:lang w:val="de-AT"/>
        </w:rPr>
      </w:pPr>
      <w:r w:rsidRPr="00C11681">
        <w:rPr>
          <w:sz w:val="20"/>
          <w:szCs w:val="20"/>
          <w:lang w:val="de-AT"/>
        </w:rPr>
        <w:t>1</w:t>
      </w:r>
      <w:r w:rsidR="007F663F">
        <w:rPr>
          <w:sz w:val="20"/>
          <w:szCs w:val="20"/>
          <w:lang w:val="de-AT"/>
        </w:rPr>
        <w:t>3</w:t>
      </w:r>
      <w:r w:rsidRPr="00C11681">
        <w:rPr>
          <w:sz w:val="20"/>
          <w:szCs w:val="20"/>
          <w:lang w:val="de-AT"/>
        </w:rPr>
        <w:t>.</w:t>
      </w:r>
      <w:r w:rsidR="00C11681" w:rsidRPr="00C11681">
        <w:rPr>
          <w:sz w:val="20"/>
          <w:szCs w:val="20"/>
          <w:lang w:val="de-AT"/>
        </w:rPr>
        <w:tab/>
      </w:r>
      <w:r w:rsidRPr="00C11681">
        <w:rPr>
          <w:sz w:val="20"/>
          <w:szCs w:val="20"/>
          <w:lang w:val="de-AT"/>
        </w:rPr>
        <w:t xml:space="preserve">Geltendmachung von Ansprüchen </w:t>
      </w:r>
    </w:p>
    <w:p w:rsidR="0045304E" w:rsidRPr="00C11681" w:rsidRDefault="0045304E" w:rsidP="00700C91">
      <w:pPr>
        <w:pStyle w:val="KeinLeerraum"/>
        <w:jc w:val="both"/>
        <w:rPr>
          <w:sz w:val="20"/>
          <w:szCs w:val="20"/>
          <w:lang w:val="de-AT"/>
        </w:rPr>
      </w:pPr>
      <w:r w:rsidRPr="00C11681">
        <w:rPr>
          <w:sz w:val="20"/>
          <w:szCs w:val="20"/>
          <w:lang w:val="de-AT"/>
        </w:rPr>
        <w:t xml:space="preserve">Alle Ansprüche des Käufers sind bei sonstigem Anspruchsverlust binnen 3 Jahren ab Durchführung der Leistungen gerichtlich geltend zu machen, sofern zwingende gesetzliche Bestimmungen nicht andere Fristen vorsehen. </w:t>
      </w:r>
    </w:p>
    <w:p w:rsidR="00B515BF" w:rsidRDefault="00B515BF" w:rsidP="00700C91">
      <w:pPr>
        <w:pStyle w:val="KeinLeerraum"/>
        <w:jc w:val="both"/>
        <w:rPr>
          <w:sz w:val="20"/>
          <w:szCs w:val="20"/>
          <w:lang w:val="de-AT"/>
        </w:rPr>
      </w:pPr>
    </w:p>
    <w:p w:rsidR="00100394" w:rsidRPr="00C11681" w:rsidRDefault="00100394" w:rsidP="00700C91">
      <w:pPr>
        <w:pStyle w:val="KeinLeerraum"/>
        <w:jc w:val="both"/>
        <w:rPr>
          <w:sz w:val="20"/>
          <w:szCs w:val="20"/>
          <w:lang w:val="de-AT"/>
        </w:rPr>
      </w:pPr>
      <w:r w:rsidRPr="00C11681">
        <w:rPr>
          <w:sz w:val="20"/>
          <w:szCs w:val="20"/>
          <w:lang w:val="de-AT"/>
        </w:rPr>
        <w:t>1</w:t>
      </w:r>
      <w:r w:rsidR="00390F44">
        <w:rPr>
          <w:sz w:val="20"/>
          <w:szCs w:val="20"/>
          <w:lang w:val="de-AT"/>
        </w:rPr>
        <w:t>4</w:t>
      </w:r>
      <w:r w:rsidRPr="00C11681">
        <w:rPr>
          <w:sz w:val="20"/>
          <w:szCs w:val="20"/>
          <w:lang w:val="de-AT"/>
        </w:rPr>
        <w:t>.</w:t>
      </w:r>
      <w:r w:rsidR="00C11681" w:rsidRPr="00C11681">
        <w:rPr>
          <w:sz w:val="20"/>
          <w:szCs w:val="20"/>
          <w:lang w:val="de-AT"/>
        </w:rPr>
        <w:tab/>
      </w:r>
      <w:r w:rsidRPr="00C11681">
        <w:rPr>
          <w:sz w:val="20"/>
          <w:szCs w:val="20"/>
          <w:lang w:val="de-AT"/>
        </w:rPr>
        <w:t xml:space="preserve">Allgemeines </w:t>
      </w:r>
    </w:p>
    <w:p w:rsidR="00100394" w:rsidRPr="00C11681" w:rsidRDefault="00100394" w:rsidP="00390F44">
      <w:pPr>
        <w:pStyle w:val="KeinLeerraum"/>
        <w:jc w:val="both"/>
        <w:rPr>
          <w:sz w:val="20"/>
          <w:szCs w:val="20"/>
          <w:lang w:val="de-AT"/>
        </w:rPr>
      </w:pPr>
      <w:r w:rsidRPr="00C11681">
        <w:rPr>
          <w:sz w:val="20"/>
          <w:szCs w:val="20"/>
          <w:lang w:val="de-AT"/>
        </w:rPr>
        <w:t xml:space="preserve">Falls einzelne Bestimmungen des Vertrages oder dieser Bedingungen unwirksam sein sollten, wird die Wirksamkeit der übrigen Bestimmungen nicht berührt. Die unwirksame Bestimmung ist durch eine gültige, die dem angestrebten Ziel möglichst </w:t>
      </w:r>
      <w:proofErr w:type="gramStart"/>
      <w:r w:rsidRPr="00C11681">
        <w:rPr>
          <w:sz w:val="20"/>
          <w:szCs w:val="20"/>
          <w:lang w:val="de-AT"/>
        </w:rPr>
        <w:t>nahe kommt</w:t>
      </w:r>
      <w:proofErr w:type="gramEnd"/>
      <w:r w:rsidRPr="00C11681">
        <w:rPr>
          <w:sz w:val="20"/>
          <w:szCs w:val="20"/>
          <w:lang w:val="de-AT"/>
        </w:rPr>
        <w:t xml:space="preserve">, zu ersetzen.  </w:t>
      </w:r>
    </w:p>
    <w:p w:rsidR="00B515BF" w:rsidRDefault="00B515BF" w:rsidP="00700C91">
      <w:pPr>
        <w:pStyle w:val="KeinLeerraum"/>
        <w:jc w:val="both"/>
        <w:rPr>
          <w:sz w:val="20"/>
          <w:szCs w:val="20"/>
          <w:lang w:val="de-AT"/>
        </w:rPr>
      </w:pPr>
    </w:p>
    <w:p w:rsidR="00100394" w:rsidRPr="00C11681" w:rsidRDefault="00100394" w:rsidP="00700C91">
      <w:pPr>
        <w:pStyle w:val="KeinLeerraum"/>
        <w:jc w:val="both"/>
        <w:rPr>
          <w:sz w:val="20"/>
          <w:szCs w:val="20"/>
          <w:lang w:val="de-AT"/>
        </w:rPr>
      </w:pPr>
      <w:r w:rsidRPr="00C11681">
        <w:rPr>
          <w:sz w:val="20"/>
          <w:szCs w:val="20"/>
          <w:lang w:val="de-AT"/>
        </w:rPr>
        <w:t>1</w:t>
      </w:r>
      <w:r w:rsidR="00390F44">
        <w:rPr>
          <w:sz w:val="20"/>
          <w:szCs w:val="20"/>
          <w:lang w:val="de-AT"/>
        </w:rPr>
        <w:t>5</w:t>
      </w:r>
      <w:r w:rsidRPr="00C11681">
        <w:rPr>
          <w:sz w:val="20"/>
          <w:szCs w:val="20"/>
          <w:lang w:val="de-AT"/>
        </w:rPr>
        <w:t xml:space="preserve">. </w:t>
      </w:r>
      <w:r w:rsidR="00C11681" w:rsidRPr="00C11681">
        <w:rPr>
          <w:sz w:val="20"/>
          <w:szCs w:val="20"/>
          <w:lang w:val="de-AT"/>
        </w:rPr>
        <w:tab/>
      </w:r>
      <w:r w:rsidRPr="00C11681">
        <w:rPr>
          <w:sz w:val="20"/>
          <w:szCs w:val="20"/>
          <w:lang w:val="de-AT"/>
        </w:rPr>
        <w:t xml:space="preserve">Gerichtsstand und Recht </w:t>
      </w:r>
    </w:p>
    <w:p w:rsidR="00100394" w:rsidRPr="00C11681" w:rsidRDefault="00100394" w:rsidP="00700C91">
      <w:pPr>
        <w:pStyle w:val="KeinLeerraum"/>
        <w:jc w:val="both"/>
        <w:rPr>
          <w:sz w:val="20"/>
          <w:szCs w:val="20"/>
          <w:lang w:val="de-AT"/>
        </w:rPr>
      </w:pPr>
      <w:r w:rsidRPr="00C11681">
        <w:rPr>
          <w:sz w:val="20"/>
          <w:szCs w:val="20"/>
          <w:lang w:val="de-AT"/>
        </w:rPr>
        <w:t>Zur Entscheidung aller aus dem Vertrag entstehenden Streitigkeiten – einschließlich solcher über sein Bestehen oder Nichtbestehen – ist das sachlich zuständige Gericht am Hauptsitz des Verkäufers</w:t>
      </w:r>
      <w:r w:rsidR="00390F44">
        <w:rPr>
          <w:sz w:val="20"/>
          <w:szCs w:val="20"/>
          <w:lang w:val="de-AT"/>
        </w:rPr>
        <w:t xml:space="preserve"> </w:t>
      </w:r>
      <w:r w:rsidRPr="00C11681">
        <w:rPr>
          <w:sz w:val="20"/>
          <w:szCs w:val="20"/>
          <w:lang w:val="de-AT"/>
        </w:rPr>
        <w:t xml:space="preserve">ausschließlich zuständig. Der Vertrag unterliegt österreichischem Recht unter Ausschluss der Weiterverweisungsnormen. Die Anwendung des </w:t>
      </w:r>
      <w:r w:rsidRPr="00C11681">
        <w:rPr>
          <w:sz w:val="20"/>
          <w:szCs w:val="20"/>
          <w:lang w:val="de-AT"/>
        </w:rPr>
        <w:lastRenderedPageBreak/>
        <w:t xml:space="preserve">UNCITRAL-Übereinkommens der Vereinten Nationen über Verträge über den internationalen Warenkauf wird ausgeschlossen.  </w:t>
      </w:r>
    </w:p>
    <w:p w:rsidR="00B515BF" w:rsidRDefault="00B515BF" w:rsidP="00700C91">
      <w:pPr>
        <w:pStyle w:val="KeinLeerraum"/>
        <w:jc w:val="both"/>
        <w:rPr>
          <w:sz w:val="20"/>
          <w:szCs w:val="20"/>
          <w:lang w:val="de-AT"/>
        </w:rPr>
      </w:pPr>
    </w:p>
    <w:p w:rsidR="00100394" w:rsidRPr="00C11681" w:rsidRDefault="00100394" w:rsidP="00700C91">
      <w:pPr>
        <w:pStyle w:val="KeinLeerraum"/>
        <w:jc w:val="both"/>
        <w:rPr>
          <w:sz w:val="20"/>
          <w:szCs w:val="20"/>
          <w:lang w:val="de-AT"/>
        </w:rPr>
      </w:pPr>
      <w:r w:rsidRPr="00C11681">
        <w:rPr>
          <w:sz w:val="20"/>
          <w:szCs w:val="20"/>
          <w:lang w:val="de-AT"/>
        </w:rPr>
        <w:t>1</w:t>
      </w:r>
      <w:r w:rsidR="007F663F">
        <w:rPr>
          <w:sz w:val="20"/>
          <w:szCs w:val="20"/>
          <w:lang w:val="de-AT"/>
        </w:rPr>
        <w:t>7</w:t>
      </w:r>
      <w:r w:rsidRPr="00C11681">
        <w:rPr>
          <w:sz w:val="20"/>
          <w:szCs w:val="20"/>
          <w:lang w:val="de-AT"/>
        </w:rPr>
        <w:t>.</w:t>
      </w:r>
      <w:r w:rsidR="00C11681" w:rsidRPr="00C11681">
        <w:rPr>
          <w:sz w:val="20"/>
          <w:szCs w:val="20"/>
          <w:lang w:val="de-AT"/>
        </w:rPr>
        <w:tab/>
      </w:r>
      <w:r w:rsidRPr="00C11681">
        <w:rPr>
          <w:sz w:val="20"/>
          <w:szCs w:val="20"/>
          <w:lang w:val="de-AT"/>
        </w:rPr>
        <w:t xml:space="preserve">Vorbehaltsklausel </w:t>
      </w:r>
    </w:p>
    <w:p w:rsidR="0045304E" w:rsidRPr="00C11681" w:rsidRDefault="00100394" w:rsidP="00700C91">
      <w:pPr>
        <w:pStyle w:val="KeinLeerraum"/>
        <w:jc w:val="both"/>
        <w:rPr>
          <w:sz w:val="20"/>
          <w:szCs w:val="20"/>
          <w:lang w:val="de-AT"/>
        </w:rPr>
      </w:pPr>
      <w:r w:rsidRPr="00C11681">
        <w:rPr>
          <w:sz w:val="20"/>
          <w:szCs w:val="20"/>
          <w:lang w:val="de-AT"/>
        </w:rPr>
        <w:t>Die Vertragserfüllung seitens des Verkäufers steht unter dem Vorbehalt, dass der Erfüllung keine Hindernisse aufgrund von nationalen oder internationalen (Re-) Exportbestimmungen, insbesondere keine Embargos und/oder sonstige Sanktionen, entgegenstehen.</w:t>
      </w:r>
    </w:p>
    <w:sectPr w:rsidR="0045304E" w:rsidRPr="00C11681" w:rsidSect="00C11681">
      <w:headerReference w:type="default" r:id="rId7"/>
      <w:footerReference w:type="default" r:id="rId8"/>
      <w:pgSz w:w="11906" w:h="16838"/>
      <w:pgMar w:top="1417" w:right="707" w:bottom="1134"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AD0" w:rsidRDefault="00D13AD0" w:rsidP="00BB2921">
      <w:r>
        <w:separator/>
      </w:r>
    </w:p>
  </w:endnote>
  <w:endnote w:type="continuationSeparator" w:id="0">
    <w:p w:rsidR="00D13AD0" w:rsidRDefault="00D13AD0" w:rsidP="00BB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5E" w:rsidRDefault="00DC235E">
    <w:pPr>
      <w:pStyle w:val="Fuzeile"/>
      <w:rPr>
        <w:lang w:val="de-AT"/>
      </w:rPr>
    </w:pPr>
  </w:p>
  <w:p w:rsidR="00DC235E" w:rsidRDefault="00DC235E" w:rsidP="00DC235E">
    <w:pPr>
      <w:pStyle w:val="Fuzeile"/>
      <w:tabs>
        <w:tab w:val="clear" w:pos="9072"/>
      </w:tabs>
      <w:rPr>
        <w:lang w:val="de-AT"/>
      </w:rPr>
    </w:pPr>
    <w:r>
      <w:rPr>
        <w:lang w:val="de-AT"/>
      </w:rPr>
      <w:t>Una Design e</w:t>
    </w:r>
    <w:r w:rsidR="00031883">
      <w:rPr>
        <w:lang w:val="de-AT"/>
      </w:rPr>
      <w:t>.</w:t>
    </w:r>
    <w:r>
      <w:rPr>
        <w:lang w:val="de-AT"/>
      </w:rPr>
      <w:t>U</w:t>
    </w:r>
    <w:r w:rsidR="00031883">
      <w:rPr>
        <w:lang w:val="de-AT"/>
      </w:rPr>
      <w:t>.</w:t>
    </w:r>
    <w:r>
      <w:rPr>
        <w:lang w:val="de-AT"/>
      </w:rPr>
      <w:tab/>
      <w:t xml:space="preserve">                             Seite </w:t>
    </w:r>
    <w:r w:rsidRPr="00DC235E">
      <w:rPr>
        <w:lang w:val="de-AT"/>
      </w:rPr>
      <w:fldChar w:fldCharType="begin"/>
    </w:r>
    <w:r w:rsidRPr="00DC235E">
      <w:rPr>
        <w:lang w:val="de-AT"/>
      </w:rPr>
      <w:instrText>PAGE   \* MERGEFORMAT</w:instrText>
    </w:r>
    <w:r w:rsidRPr="00DC235E">
      <w:rPr>
        <w:lang w:val="de-AT"/>
      </w:rPr>
      <w:fldChar w:fldCharType="separate"/>
    </w:r>
    <w:r w:rsidRPr="00DC235E">
      <w:rPr>
        <w:lang w:val="de-DE"/>
      </w:rPr>
      <w:t>1</w:t>
    </w:r>
    <w:r w:rsidRPr="00DC235E">
      <w:rPr>
        <w:lang w:val="de-AT"/>
      </w:rPr>
      <w:fldChar w:fldCharType="end"/>
    </w:r>
    <w:r>
      <w:rPr>
        <w:lang w:val="de-AT"/>
      </w:rPr>
      <w:t xml:space="preserve"> von </w:t>
    </w:r>
    <w:r w:rsidR="004E5733">
      <w:rPr>
        <w:lang w:val="de-AT"/>
      </w:rPr>
      <w:t>6</w:t>
    </w:r>
    <w:r>
      <w:rPr>
        <w:lang w:val="de-AT"/>
      </w:rPr>
      <w:tab/>
      <w:t xml:space="preserve">   </w:t>
    </w:r>
    <w:r>
      <w:rPr>
        <w:lang w:val="de-AT"/>
      </w:rPr>
      <w:tab/>
    </w:r>
    <w:r>
      <w:rPr>
        <w:lang w:val="de-AT"/>
      </w:rPr>
      <w:tab/>
    </w:r>
    <w:r>
      <w:rPr>
        <w:lang w:val="de-AT"/>
      </w:rPr>
      <w:tab/>
      <w:t>www.unadesign.at</w:t>
    </w:r>
  </w:p>
  <w:p w:rsidR="00DC235E" w:rsidRPr="00DC235E" w:rsidRDefault="00DC235E" w:rsidP="00DC235E">
    <w:pPr>
      <w:pStyle w:val="Fuzeile"/>
      <w:tabs>
        <w:tab w:val="clear" w:pos="9072"/>
      </w:tabs>
      <w:rPr>
        <w:lang w:val="de-AT"/>
      </w:rPr>
    </w:pPr>
    <w:r>
      <w:rPr>
        <w:lang w:val="de-AT"/>
      </w:rPr>
      <w:t>Jörgerstraße 33, 1170 Wien</w:t>
    </w:r>
    <w:r>
      <w:rPr>
        <w:lang w:val="de-AT"/>
      </w:rPr>
      <w:tab/>
    </w:r>
    <w:r>
      <w:rPr>
        <w:lang w:val="de-AT"/>
      </w:rPr>
      <w:tab/>
      <w:t xml:space="preserve">    </w:t>
    </w:r>
    <w:r>
      <w:rPr>
        <w:lang w:val="de-AT"/>
      </w:rPr>
      <w:tab/>
    </w:r>
    <w:r>
      <w:rPr>
        <w:lang w:val="de-AT"/>
      </w:rPr>
      <w:tab/>
    </w:r>
    <w:r>
      <w:rPr>
        <w:lang w:val="de-AT"/>
      </w:rPr>
      <w:tab/>
    </w:r>
    <w:r>
      <w:rPr>
        <w:lang w:val="de-AT"/>
      </w:rPr>
      <w:tab/>
    </w:r>
    <w:r>
      <w:rPr>
        <w:lang w:val="de-AT"/>
      </w:rPr>
      <w:tab/>
      <w:t>office@unadesign.at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AD0" w:rsidRDefault="00D13AD0" w:rsidP="00BB2921">
      <w:r>
        <w:separator/>
      </w:r>
    </w:p>
  </w:footnote>
  <w:footnote w:type="continuationSeparator" w:id="0">
    <w:p w:rsidR="00D13AD0" w:rsidRDefault="00D13AD0" w:rsidP="00BB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921" w:rsidRPr="00BB2921" w:rsidRDefault="00BB2921">
    <w:pPr>
      <w:pStyle w:val="Kopfzeile"/>
      <w:rPr>
        <w:lang w:val="de-AT"/>
      </w:rPr>
    </w:pPr>
    <w:r>
      <w:rPr>
        <w:lang w:val="de-AT"/>
      </w:rPr>
      <w:t xml:space="preserve">Allgemeine Geschäftsbedingungen für Lieferungen und Leistungen </w:t>
    </w:r>
    <w:r w:rsidR="00DC235E">
      <w:rPr>
        <w:lang w:val="de-AT"/>
      </w:rPr>
      <w:t>– Una Design e.U</w:t>
    </w:r>
    <w:r w:rsidR="00031883">
      <w:rPr>
        <w:lang w:val="de-A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DC0"/>
    <w:multiLevelType w:val="hybridMultilevel"/>
    <w:tmpl w:val="B55403F6"/>
    <w:lvl w:ilvl="0" w:tplc="BAC0FCB2">
      <w:start w:val="1"/>
      <w:numFmt w:val="decimal"/>
      <w:lvlText w:val="7.%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46E19BD"/>
    <w:multiLevelType w:val="hybridMultilevel"/>
    <w:tmpl w:val="1DE2B500"/>
    <w:lvl w:ilvl="0" w:tplc="2C542274">
      <w:start w:val="1"/>
      <w:numFmt w:val="decimal"/>
      <w:lvlText w:val="4.%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63A7E0E"/>
    <w:multiLevelType w:val="hybridMultilevel"/>
    <w:tmpl w:val="71B6E654"/>
    <w:lvl w:ilvl="0" w:tplc="EA58DC96">
      <w:start w:val="1"/>
      <w:numFmt w:val="decimal"/>
      <w:lvlText w:val="8.%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9DF6673"/>
    <w:multiLevelType w:val="hybridMultilevel"/>
    <w:tmpl w:val="3DB6C578"/>
    <w:lvl w:ilvl="0" w:tplc="0AAA595A">
      <w:start w:val="1"/>
      <w:numFmt w:val="decimal"/>
      <w:lvlText w:val="15.%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10EF463B"/>
    <w:multiLevelType w:val="hybridMultilevel"/>
    <w:tmpl w:val="1488F7D8"/>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117C7902"/>
    <w:multiLevelType w:val="hybridMultilevel"/>
    <w:tmpl w:val="40E640A2"/>
    <w:lvl w:ilvl="0" w:tplc="BA54AE68">
      <w:start w:val="1"/>
      <w:numFmt w:val="decimal"/>
      <w:lvlText w:val="13.%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133B6C"/>
    <w:multiLevelType w:val="hybridMultilevel"/>
    <w:tmpl w:val="C70A577E"/>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2B564FE1"/>
    <w:multiLevelType w:val="hybridMultilevel"/>
    <w:tmpl w:val="820811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0CA790A"/>
    <w:multiLevelType w:val="hybridMultilevel"/>
    <w:tmpl w:val="237CAB90"/>
    <w:lvl w:ilvl="0" w:tplc="8E30337A">
      <w:start w:val="1"/>
      <w:numFmt w:val="decimal"/>
      <w:lvlText w:val="12.%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3917142"/>
    <w:multiLevelType w:val="hybridMultilevel"/>
    <w:tmpl w:val="9B7EB950"/>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616248D"/>
    <w:multiLevelType w:val="hybridMultilevel"/>
    <w:tmpl w:val="8648D8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02040C2"/>
    <w:multiLevelType w:val="hybridMultilevel"/>
    <w:tmpl w:val="F88E06DE"/>
    <w:lvl w:ilvl="0" w:tplc="04D0E1A4">
      <w:start w:val="1"/>
      <w:numFmt w:val="decimal"/>
      <w:lvlText w:val="14.%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0AF499B"/>
    <w:multiLevelType w:val="hybridMultilevel"/>
    <w:tmpl w:val="02A0EEE2"/>
    <w:lvl w:ilvl="0" w:tplc="79E26888">
      <w:start w:val="1"/>
      <w:numFmt w:val="decimal"/>
      <w:lvlText w:val="2.%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41661F03"/>
    <w:multiLevelType w:val="hybridMultilevel"/>
    <w:tmpl w:val="E64EC030"/>
    <w:lvl w:ilvl="0" w:tplc="C44E73F2">
      <w:start w:val="1"/>
      <w:numFmt w:val="decimal"/>
      <w:lvlText w:val="5.%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44320298"/>
    <w:multiLevelType w:val="hybridMultilevel"/>
    <w:tmpl w:val="5810BE50"/>
    <w:lvl w:ilvl="0" w:tplc="0FB01FAC">
      <w:start w:val="1"/>
      <w:numFmt w:val="decimal"/>
      <w:lvlText w:val="3.%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47747756"/>
    <w:multiLevelType w:val="hybridMultilevel"/>
    <w:tmpl w:val="F9640A7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51C952EB"/>
    <w:multiLevelType w:val="hybridMultilevel"/>
    <w:tmpl w:val="5866BC3C"/>
    <w:lvl w:ilvl="0" w:tplc="14D6CE0C">
      <w:start w:val="1"/>
      <w:numFmt w:val="decimal"/>
      <w:lvlText w:val="11.%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0F40C7"/>
    <w:multiLevelType w:val="hybridMultilevel"/>
    <w:tmpl w:val="894C951E"/>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58DF20BE"/>
    <w:multiLevelType w:val="hybridMultilevel"/>
    <w:tmpl w:val="8D961B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1622FA4"/>
    <w:multiLevelType w:val="hybridMultilevel"/>
    <w:tmpl w:val="56380E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D290C6E"/>
    <w:multiLevelType w:val="hybridMultilevel"/>
    <w:tmpl w:val="39D87BF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04F528E"/>
    <w:multiLevelType w:val="hybridMultilevel"/>
    <w:tmpl w:val="C68447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4E41FC8"/>
    <w:multiLevelType w:val="hybridMultilevel"/>
    <w:tmpl w:val="4C38956E"/>
    <w:lvl w:ilvl="0" w:tplc="23804C06">
      <w:start w:val="1"/>
      <w:numFmt w:val="decimal"/>
      <w:lvlText w:val="6.%1"/>
      <w:lvlJc w:val="left"/>
      <w:pPr>
        <w:ind w:left="360" w:hanging="360"/>
      </w:pPr>
      <w:rPr>
        <w:rFonts w:hint="default"/>
      </w:rPr>
    </w:lvl>
    <w:lvl w:ilvl="1" w:tplc="2DAA32F2">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5"/>
  </w:num>
  <w:num w:numId="2">
    <w:abstractNumId w:val="19"/>
  </w:num>
  <w:num w:numId="3">
    <w:abstractNumId w:val="10"/>
  </w:num>
  <w:num w:numId="4">
    <w:abstractNumId w:val="18"/>
  </w:num>
  <w:num w:numId="5">
    <w:abstractNumId w:val="9"/>
  </w:num>
  <w:num w:numId="6">
    <w:abstractNumId w:val="20"/>
  </w:num>
  <w:num w:numId="7">
    <w:abstractNumId w:val="21"/>
  </w:num>
  <w:num w:numId="8">
    <w:abstractNumId w:val="12"/>
  </w:num>
  <w:num w:numId="9">
    <w:abstractNumId w:val="14"/>
  </w:num>
  <w:num w:numId="10">
    <w:abstractNumId w:val="1"/>
  </w:num>
  <w:num w:numId="11">
    <w:abstractNumId w:val="7"/>
  </w:num>
  <w:num w:numId="12">
    <w:abstractNumId w:val="17"/>
  </w:num>
  <w:num w:numId="13">
    <w:abstractNumId w:val="13"/>
  </w:num>
  <w:num w:numId="14">
    <w:abstractNumId w:val="22"/>
  </w:num>
  <w:num w:numId="15">
    <w:abstractNumId w:val="0"/>
  </w:num>
  <w:num w:numId="16">
    <w:abstractNumId w:val="2"/>
  </w:num>
  <w:num w:numId="17">
    <w:abstractNumId w:val="16"/>
  </w:num>
  <w:num w:numId="18">
    <w:abstractNumId w:val="8"/>
  </w:num>
  <w:num w:numId="19">
    <w:abstractNumId w:val="11"/>
  </w:num>
  <w:num w:numId="20">
    <w:abstractNumId w:val="5"/>
  </w:num>
  <w:num w:numId="21">
    <w:abstractNumId w:val="3"/>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46"/>
    <w:rsid w:val="00025759"/>
    <w:rsid w:val="00031883"/>
    <w:rsid w:val="000663F9"/>
    <w:rsid w:val="000753FB"/>
    <w:rsid w:val="00100394"/>
    <w:rsid w:val="00117E63"/>
    <w:rsid w:val="00164C72"/>
    <w:rsid w:val="00173DB0"/>
    <w:rsid w:val="002A685B"/>
    <w:rsid w:val="00367C46"/>
    <w:rsid w:val="00390F44"/>
    <w:rsid w:val="003D6068"/>
    <w:rsid w:val="003E5284"/>
    <w:rsid w:val="0045304E"/>
    <w:rsid w:val="004B081A"/>
    <w:rsid w:val="004E5733"/>
    <w:rsid w:val="005107D9"/>
    <w:rsid w:val="00631579"/>
    <w:rsid w:val="006811DB"/>
    <w:rsid w:val="006E7562"/>
    <w:rsid w:val="00700C91"/>
    <w:rsid w:val="007F663F"/>
    <w:rsid w:val="008F6BA5"/>
    <w:rsid w:val="009B2D57"/>
    <w:rsid w:val="00B515BF"/>
    <w:rsid w:val="00BB2921"/>
    <w:rsid w:val="00C11681"/>
    <w:rsid w:val="00C87FBE"/>
    <w:rsid w:val="00CC3C84"/>
    <w:rsid w:val="00D03C4A"/>
    <w:rsid w:val="00D13AD0"/>
    <w:rsid w:val="00D80D0F"/>
    <w:rsid w:val="00DC235E"/>
    <w:rsid w:val="00E11B33"/>
    <w:rsid w:val="00F56896"/>
    <w:rsid w:val="00F77D97"/>
    <w:rsid w:val="00FE1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683F"/>
  <w15:chartTrackingRefBased/>
  <w15:docId w15:val="{0E69334D-62E1-4E04-A980-0E73AB74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7C46"/>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67C46"/>
    <w:pPr>
      <w:widowControl w:val="0"/>
      <w:spacing w:after="0" w:line="240" w:lineRule="auto"/>
    </w:pPr>
    <w:rPr>
      <w:lang w:val="en-US"/>
    </w:rPr>
  </w:style>
  <w:style w:type="paragraph" w:styleId="Kopfzeile">
    <w:name w:val="header"/>
    <w:basedOn w:val="Standard"/>
    <w:link w:val="KopfzeileZchn"/>
    <w:uiPriority w:val="99"/>
    <w:unhideWhenUsed/>
    <w:rsid w:val="00BB2921"/>
    <w:pPr>
      <w:tabs>
        <w:tab w:val="center" w:pos="4536"/>
        <w:tab w:val="right" w:pos="9072"/>
      </w:tabs>
    </w:pPr>
  </w:style>
  <w:style w:type="character" w:customStyle="1" w:styleId="KopfzeileZchn">
    <w:name w:val="Kopfzeile Zchn"/>
    <w:basedOn w:val="Absatz-Standardschriftart"/>
    <w:link w:val="Kopfzeile"/>
    <w:uiPriority w:val="99"/>
    <w:rsid w:val="00BB2921"/>
    <w:rPr>
      <w:lang w:val="en-US"/>
    </w:rPr>
  </w:style>
  <w:style w:type="paragraph" w:styleId="Fuzeile">
    <w:name w:val="footer"/>
    <w:basedOn w:val="Standard"/>
    <w:link w:val="FuzeileZchn"/>
    <w:uiPriority w:val="99"/>
    <w:unhideWhenUsed/>
    <w:rsid w:val="00BB2921"/>
    <w:pPr>
      <w:tabs>
        <w:tab w:val="center" w:pos="4536"/>
        <w:tab w:val="right" w:pos="9072"/>
      </w:tabs>
    </w:pPr>
  </w:style>
  <w:style w:type="character" w:customStyle="1" w:styleId="FuzeileZchn">
    <w:name w:val="Fußzeile Zchn"/>
    <w:basedOn w:val="Absatz-Standardschriftart"/>
    <w:link w:val="Fuzeile"/>
    <w:uiPriority w:val="99"/>
    <w:rsid w:val="00BB2921"/>
    <w:rPr>
      <w:lang w:val="en-US"/>
    </w:rPr>
  </w:style>
  <w:style w:type="paragraph" w:styleId="Sprechblasentext">
    <w:name w:val="Balloon Text"/>
    <w:basedOn w:val="Standard"/>
    <w:link w:val="SprechblasentextZchn"/>
    <w:uiPriority w:val="99"/>
    <w:semiHidden/>
    <w:unhideWhenUsed/>
    <w:rsid w:val="00C87F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FB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57612">
      <w:bodyDiv w:val="1"/>
      <w:marLeft w:val="0"/>
      <w:marRight w:val="0"/>
      <w:marTop w:val="0"/>
      <w:marBottom w:val="0"/>
      <w:divBdr>
        <w:top w:val="none" w:sz="0" w:space="0" w:color="auto"/>
        <w:left w:val="none" w:sz="0" w:space="0" w:color="auto"/>
        <w:bottom w:val="none" w:sz="0" w:space="0" w:color="auto"/>
        <w:right w:val="none" w:sz="0" w:space="0" w:color="auto"/>
      </w:divBdr>
    </w:div>
    <w:div w:id="117167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3516</Words>
  <Characters>22154</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Stevic, Jan Zlatan (SI RSS-EU ZE AT BEO)</dc:creator>
  <cp:keywords/>
  <dc:description/>
  <cp:lastModifiedBy>arza1</cp:lastModifiedBy>
  <cp:revision>5</cp:revision>
  <dcterms:created xsi:type="dcterms:W3CDTF">2020-06-17T19:36:00Z</dcterms:created>
  <dcterms:modified xsi:type="dcterms:W3CDTF">2020-06-18T07:44:00Z</dcterms:modified>
</cp:coreProperties>
</file>